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E9" w:rsidRPr="008E69E9" w:rsidRDefault="008E69E9" w:rsidP="008E69E9">
      <w:pPr>
        <w:tabs>
          <w:tab w:val="left" w:pos="7260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8E69E9" w:rsidRPr="006068E5" w:rsidRDefault="008E69E9" w:rsidP="008E69E9">
      <w:pPr>
        <w:jc w:val="center"/>
        <w:rPr>
          <w:sz w:val="26"/>
          <w:szCs w:val="26"/>
        </w:rPr>
      </w:pPr>
      <w:r w:rsidRPr="006068E5">
        <w:rPr>
          <w:sz w:val="26"/>
          <w:szCs w:val="26"/>
        </w:rPr>
        <w:t>РОССИЙСКАЯ ФЕДЕРАЦИЯ</w:t>
      </w:r>
    </w:p>
    <w:p w:rsidR="008E69E9" w:rsidRPr="006068E5" w:rsidRDefault="008E69E9" w:rsidP="008E69E9">
      <w:pPr>
        <w:jc w:val="center"/>
        <w:rPr>
          <w:sz w:val="26"/>
          <w:szCs w:val="26"/>
        </w:rPr>
      </w:pPr>
      <w:r w:rsidRPr="006068E5">
        <w:rPr>
          <w:sz w:val="26"/>
          <w:szCs w:val="26"/>
        </w:rPr>
        <w:t>КАРАЧАЕВО-ЧЕРКЕССКАЯ РЕСПУБЛИКА</w:t>
      </w:r>
    </w:p>
    <w:p w:rsidR="008E69E9" w:rsidRPr="006068E5" w:rsidRDefault="008E69E9" w:rsidP="008E69E9">
      <w:pPr>
        <w:jc w:val="center"/>
        <w:rPr>
          <w:sz w:val="26"/>
          <w:szCs w:val="26"/>
        </w:rPr>
      </w:pPr>
      <w:r w:rsidRPr="006068E5">
        <w:rPr>
          <w:sz w:val="26"/>
          <w:szCs w:val="26"/>
        </w:rPr>
        <w:t>ЗЕЛЕНЧУКСКИЙ МУНИЦИПАЛНЫЙ РАЙОН</w:t>
      </w:r>
    </w:p>
    <w:p w:rsidR="008E69E9" w:rsidRPr="006068E5" w:rsidRDefault="008E69E9" w:rsidP="008E69E9">
      <w:pPr>
        <w:jc w:val="center"/>
        <w:rPr>
          <w:sz w:val="26"/>
          <w:szCs w:val="26"/>
        </w:rPr>
      </w:pPr>
    </w:p>
    <w:p w:rsidR="008E69E9" w:rsidRPr="006068E5" w:rsidRDefault="008E69E9" w:rsidP="008E69E9">
      <w:pPr>
        <w:jc w:val="center"/>
        <w:rPr>
          <w:b/>
          <w:sz w:val="26"/>
          <w:szCs w:val="26"/>
        </w:rPr>
      </w:pPr>
      <w:r w:rsidRPr="006068E5">
        <w:rPr>
          <w:b/>
          <w:sz w:val="26"/>
          <w:szCs w:val="26"/>
        </w:rPr>
        <w:t>АДМИНИСТРАЦИЯ ЗЕЛЕНЧУКСКОГО СЕЛЬСКОГО ПОСЕЛЕНИЯ</w:t>
      </w:r>
    </w:p>
    <w:p w:rsidR="008E69E9" w:rsidRPr="006068E5" w:rsidRDefault="008E69E9" w:rsidP="008E69E9">
      <w:pPr>
        <w:tabs>
          <w:tab w:val="left" w:pos="3165"/>
        </w:tabs>
        <w:rPr>
          <w:b/>
          <w:sz w:val="26"/>
          <w:szCs w:val="26"/>
        </w:rPr>
      </w:pPr>
      <w:r w:rsidRPr="006068E5">
        <w:rPr>
          <w:b/>
          <w:sz w:val="26"/>
          <w:szCs w:val="26"/>
        </w:rPr>
        <w:tab/>
      </w:r>
    </w:p>
    <w:p w:rsidR="008E69E9" w:rsidRPr="006068E5" w:rsidRDefault="008E69E9" w:rsidP="008E69E9">
      <w:pPr>
        <w:tabs>
          <w:tab w:val="left" w:pos="3165"/>
        </w:tabs>
        <w:jc w:val="center"/>
        <w:rPr>
          <w:b/>
          <w:sz w:val="26"/>
          <w:szCs w:val="26"/>
        </w:rPr>
      </w:pPr>
      <w:r w:rsidRPr="006068E5">
        <w:rPr>
          <w:b/>
          <w:sz w:val="26"/>
          <w:szCs w:val="26"/>
        </w:rPr>
        <w:t>ПОСТАНОВЛЕНИЕ</w:t>
      </w:r>
    </w:p>
    <w:p w:rsidR="008E69E9" w:rsidRPr="006068E5" w:rsidRDefault="008E69E9" w:rsidP="008E69E9">
      <w:pPr>
        <w:widowControl w:val="0"/>
        <w:ind w:right="-57"/>
        <w:jc w:val="both"/>
        <w:rPr>
          <w:b/>
          <w:sz w:val="26"/>
          <w:szCs w:val="26"/>
        </w:rPr>
      </w:pPr>
    </w:p>
    <w:p w:rsidR="008E69E9" w:rsidRDefault="00FA3211" w:rsidP="00DC61D9">
      <w:pPr>
        <w:widowControl w:val="0"/>
        <w:ind w:right="-57"/>
        <w:jc w:val="center"/>
        <w:rPr>
          <w:sz w:val="26"/>
          <w:szCs w:val="26"/>
        </w:rPr>
      </w:pPr>
      <w:r>
        <w:rPr>
          <w:sz w:val="26"/>
          <w:szCs w:val="26"/>
        </w:rPr>
        <w:t>29.07.</w:t>
      </w:r>
      <w:r w:rsidR="008E69E9">
        <w:rPr>
          <w:sz w:val="26"/>
          <w:szCs w:val="26"/>
        </w:rPr>
        <w:t>2020</w:t>
      </w:r>
      <w:r w:rsidR="008E69E9" w:rsidRPr="006068E5">
        <w:rPr>
          <w:sz w:val="26"/>
          <w:szCs w:val="26"/>
        </w:rPr>
        <w:t xml:space="preserve">   </w:t>
      </w:r>
      <w:r w:rsidR="008E69E9">
        <w:rPr>
          <w:sz w:val="26"/>
          <w:szCs w:val="26"/>
        </w:rPr>
        <w:t xml:space="preserve">                             </w:t>
      </w:r>
      <w:proofErr w:type="spellStart"/>
      <w:r w:rsidR="008E69E9">
        <w:rPr>
          <w:sz w:val="26"/>
          <w:szCs w:val="26"/>
        </w:rPr>
        <w:t>ст-ца</w:t>
      </w:r>
      <w:proofErr w:type="spellEnd"/>
      <w:r w:rsidR="008E69E9" w:rsidRPr="006068E5">
        <w:rPr>
          <w:sz w:val="26"/>
          <w:szCs w:val="26"/>
        </w:rPr>
        <w:t xml:space="preserve"> Зеленчукская                    №</w:t>
      </w:r>
      <w:r>
        <w:rPr>
          <w:sz w:val="26"/>
          <w:szCs w:val="26"/>
        </w:rPr>
        <w:t xml:space="preserve"> 156</w:t>
      </w:r>
    </w:p>
    <w:p w:rsidR="006F0717" w:rsidRPr="006068E5" w:rsidRDefault="006F0717" w:rsidP="008E69E9">
      <w:pPr>
        <w:widowControl w:val="0"/>
        <w:ind w:right="-57"/>
        <w:jc w:val="both"/>
        <w:rPr>
          <w:sz w:val="26"/>
          <w:szCs w:val="26"/>
        </w:rPr>
      </w:pPr>
    </w:p>
    <w:p w:rsidR="008E69E9" w:rsidRPr="000C5235" w:rsidRDefault="000C5235" w:rsidP="006F0717">
      <w:pPr>
        <w:suppressAutoHyphens/>
        <w:ind w:right="-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</w:t>
      </w:r>
      <w:r w:rsidR="008E69E9" w:rsidRPr="000C5235">
        <w:rPr>
          <w:b/>
          <w:sz w:val="28"/>
          <w:szCs w:val="28"/>
          <w:lang w:eastAsia="ar-SA"/>
        </w:rPr>
        <w:t xml:space="preserve">Об утверждении Положения </w:t>
      </w:r>
      <w:r w:rsidR="008E69E9" w:rsidRPr="000C5235">
        <w:rPr>
          <w:b/>
          <w:bCs/>
          <w:sz w:val="28"/>
          <w:szCs w:val="28"/>
          <w:lang w:eastAsia="ar-SA"/>
        </w:rPr>
        <w:t xml:space="preserve">о </w:t>
      </w:r>
      <w:r w:rsidR="006F0717" w:rsidRPr="000C5235">
        <w:rPr>
          <w:b/>
          <w:bCs/>
          <w:sz w:val="28"/>
          <w:szCs w:val="28"/>
          <w:lang w:eastAsia="ar-SA"/>
        </w:rPr>
        <w:t>п</w:t>
      </w:r>
      <w:r w:rsidR="008E69E9" w:rsidRPr="000C5235">
        <w:rPr>
          <w:b/>
          <w:bCs/>
          <w:sz w:val="28"/>
          <w:szCs w:val="28"/>
          <w:lang w:eastAsia="ar-SA"/>
        </w:rPr>
        <w:t>орядке выявления, учета и оформления</w:t>
      </w:r>
      <w:r w:rsidR="008E69E9" w:rsidRPr="000C5235">
        <w:rPr>
          <w:b/>
          <w:sz w:val="28"/>
          <w:szCs w:val="28"/>
          <w:lang w:eastAsia="ar-SA"/>
        </w:rPr>
        <w:t xml:space="preserve"> </w:t>
      </w:r>
      <w:r w:rsidR="008E69E9" w:rsidRPr="000C5235">
        <w:rPr>
          <w:b/>
          <w:bCs/>
          <w:sz w:val="28"/>
          <w:szCs w:val="28"/>
          <w:lang w:eastAsia="ar-SA"/>
        </w:rPr>
        <w:t>бесхозяйного недвижимого, движимого и выморочного</w:t>
      </w:r>
      <w:r w:rsidR="008E69E9" w:rsidRPr="000C5235">
        <w:rPr>
          <w:b/>
          <w:sz w:val="28"/>
          <w:szCs w:val="28"/>
          <w:lang w:eastAsia="ar-SA"/>
        </w:rPr>
        <w:t xml:space="preserve"> </w:t>
      </w:r>
      <w:r w:rsidR="008E69E9" w:rsidRPr="000C5235">
        <w:rPr>
          <w:b/>
          <w:bCs/>
          <w:sz w:val="28"/>
          <w:szCs w:val="28"/>
          <w:lang w:eastAsia="ar-SA"/>
        </w:rPr>
        <w:t>имущества в муниципальную собственность</w:t>
      </w:r>
      <w:r w:rsidR="008E69E9" w:rsidRPr="000C5235">
        <w:rPr>
          <w:b/>
          <w:sz w:val="28"/>
          <w:szCs w:val="28"/>
          <w:lang w:eastAsia="ar-SA"/>
        </w:rPr>
        <w:t xml:space="preserve"> </w:t>
      </w:r>
      <w:r w:rsidR="006F0717" w:rsidRPr="000C5235">
        <w:rPr>
          <w:b/>
          <w:bCs/>
          <w:sz w:val="28"/>
          <w:szCs w:val="28"/>
          <w:lang w:eastAsia="ar-SA"/>
        </w:rPr>
        <w:t>Зеленчукского сельского поселения</w:t>
      </w:r>
    </w:p>
    <w:p w:rsidR="00CA12AA" w:rsidRPr="00E20EB3" w:rsidRDefault="00CA12AA" w:rsidP="006A107A">
      <w:pPr>
        <w:suppressAutoHyphens/>
        <w:rPr>
          <w:sz w:val="28"/>
          <w:szCs w:val="28"/>
          <w:lang w:eastAsia="ar-SA"/>
        </w:rPr>
      </w:pPr>
    </w:p>
    <w:p w:rsidR="006A107A" w:rsidRDefault="006A107A" w:rsidP="000850A6">
      <w:pPr>
        <w:suppressAutoHyphens/>
        <w:ind w:firstLine="900"/>
        <w:jc w:val="both"/>
        <w:rPr>
          <w:color w:val="19141C"/>
          <w:sz w:val="27"/>
          <w:szCs w:val="27"/>
          <w:lang w:eastAsia="he-IL" w:bidi="he-IL"/>
        </w:rPr>
      </w:pPr>
      <w:proofErr w:type="gramStart"/>
      <w:r w:rsidRPr="00FA3211">
        <w:rPr>
          <w:sz w:val="27"/>
          <w:szCs w:val="27"/>
          <w:lang w:eastAsia="ar-SA"/>
        </w:rPr>
        <w:t>В соответствии со статьей 225 Гражданского кодекса Российской Федерации, статьями 14, 50 Федерального закона от 06.10.2003 № 131-ФЗ «Об общих принципах организации местного самоуправления в Российской Федерации», Фед</w:t>
      </w:r>
      <w:r w:rsidR="00776A34" w:rsidRPr="00FA3211">
        <w:rPr>
          <w:sz w:val="27"/>
          <w:szCs w:val="27"/>
          <w:lang w:eastAsia="ar-SA"/>
        </w:rPr>
        <w:t>еральным законом от 13.07.2015 № 218-ФЗ</w:t>
      </w:r>
      <w:r w:rsidRPr="00FA3211">
        <w:rPr>
          <w:sz w:val="27"/>
          <w:szCs w:val="27"/>
          <w:lang w:eastAsia="ar-SA"/>
        </w:rPr>
        <w:t xml:space="preserve"> "О государственной регистрации недвижимости", Приказом Минэконо</w:t>
      </w:r>
      <w:r w:rsidR="00776A34" w:rsidRPr="00FA3211">
        <w:rPr>
          <w:sz w:val="27"/>
          <w:szCs w:val="27"/>
          <w:lang w:eastAsia="ar-SA"/>
        </w:rPr>
        <w:t>мразвития России от 10.12.2015 №</w:t>
      </w:r>
      <w:r w:rsidRPr="00FA3211">
        <w:rPr>
          <w:sz w:val="27"/>
          <w:szCs w:val="27"/>
          <w:lang w:eastAsia="ar-SA"/>
        </w:rPr>
        <w:t xml:space="preserve"> 931 "Об установлении Порядка принятия на учет бесхозяйных недвижимых вещей", Уставом </w:t>
      </w:r>
      <w:r w:rsidR="006F0717" w:rsidRPr="00FA3211">
        <w:rPr>
          <w:sz w:val="27"/>
          <w:szCs w:val="27"/>
          <w:lang w:eastAsia="ar-SA"/>
        </w:rPr>
        <w:t>Зеленчукского сельского поселения</w:t>
      </w:r>
      <w:r w:rsidRPr="00FA3211">
        <w:rPr>
          <w:sz w:val="27"/>
          <w:szCs w:val="27"/>
          <w:lang w:eastAsia="ar-SA"/>
        </w:rPr>
        <w:t>, с целью обеспечения нормальной и безопасной</w:t>
      </w:r>
      <w:proofErr w:type="gramEnd"/>
      <w:r w:rsidRPr="00FA3211">
        <w:rPr>
          <w:sz w:val="27"/>
          <w:szCs w:val="27"/>
          <w:lang w:eastAsia="ar-SA"/>
        </w:rPr>
        <w:t xml:space="preserve"> технической эксплуатации объектов, повышения эффективности использования имущества, находящегося на территории </w:t>
      </w:r>
      <w:r w:rsidR="006F0717" w:rsidRPr="00FA3211">
        <w:rPr>
          <w:sz w:val="27"/>
          <w:szCs w:val="27"/>
          <w:lang w:eastAsia="ar-SA"/>
        </w:rPr>
        <w:t>сельского поселения</w:t>
      </w:r>
      <w:r w:rsidRPr="00FA3211">
        <w:rPr>
          <w:color w:val="19141C"/>
          <w:sz w:val="27"/>
          <w:szCs w:val="27"/>
          <w:lang w:eastAsia="he-IL" w:bidi="he-IL"/>
        </w:rPr>
        <w:t xml:space="preserve">, </w:t>
      </w:r>
    </w:p>
    <w:p w:rsidR="00FA3211" w:rsidRPr="00FA3211" w:rsidRDefault="00FA3211" w:rsidP="000850A6">
      <w:pPr>
        <w:suppressAutoHyphens/>
        <w:ind w:firstLine="900"/>
        <w:jc w:val="both"/>
        <w:rPr>
          <w:color w:val="19141C"/>
          <w:sz w:val="27"/>
          <w:szCs w:val="27"/>
          <w:lang w:eastAsia="he-IL" w:bidi="he-IL"/>
        </w:rPr>
      </w:pPr>
    </w:p>
    <w:p w:rsidR="00E20EB3" w:rsidRDefault="00E20EB3" w:rsidP="000850A6">
      <w:pPr>
        <w:ind w:left="700"/>
        <w:jc w:val="center"/>
        <w:rPr>
          <w:b/>
          <w:bCs/>
          <w:sz w:val="28"/>
          <w:szCs w:val="28"/>
        </w:rPr>
      </w:pPr>
      <w:r w:rsidRPr="00E20EB3">
        <w:rPr>
          <w:b/>
          <w:bCs/>
          <w:sz w:val="28"/>
          <w:szCs w:val="28"/>
        </w:rPr>
        <w:t>ПОСТАНОВЛЯ</w:t>
      </w:r>
      <w:r w:rsidR="000850A6">
        <w:rPr>
          <w:b/>
          <w:bCs/>
          <w:sz w:val="28"/>
          <w:szCs w:val="28"/>
        </w:rPr>
        <w:t>Ю</w:t>
      </w:r>
      <w:r w:rsidRPr="00E20EB3">
        <w:rPr>
          <w:b/>
          <w:bCs/>
          <w:sz w:val="28"/>
          <w:szCs w:val="28"/>
        </w:rPr>
        <w:t>:</w:t>
      </w:r>
    </w:p>
    <w:p w:rsidR="00FA3211" w:rsidRPr="00E20EB3" w:rsidRDefault="00FA3211" w:rsidP="000850A6">
      <w:pPr>
        <w:ind w:left="700"/>
        <w:jc w:val="both"/>
        <w:rPr>
          <w:b/>
          <w:bCs/>
          <w:sz w:val="28"/>
          <w:szCs w:val="28"/>
        </w:rPr>
      </w:pPr>
    </w:p>
    <w:p w:rsidR="006A107A" w:rsidRPr="00E20EB3" w:rsidRDefault="00E20EB3" w:rsidP="000850A6">
      <w:pPr>
        <w:tabs>
          <w:tab w:val="left" w:pos="1276"/>
        </w:tabs>
        <w:suppressAutoHyphens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E20EB3">
        <w:rPr>
          <w:rFonts w:eastAsia="SimSun"/>
          <w:color w:val="000000"/>
          <w:sz w:val="28"/>
          <w:szCs w:val="28"/>
          <w:lang w:eastAsia="ar-SA"/>
        </w:rPr>
        <w:t>1</w:t>
      </w:r>
      <w:r w:rsidR="006A107A" w:rsidRPr="00E20EB3">
        <w:rPr>
          <w:rFonts w:eastAsia="SimSun"/>
          <w:color w:val="000000"/>
          <w:sz w:val="28"/>
          <w:szCs w:val="28"/>
          <w:lang w:eastAsia="ar-SA"/>
        </w:rPr>
        <w:t>.</w:t>
      </w:r>
      <w:r w:rsidR="006A107A" w:rsidRPr="00E20EB3">
        <w:rPr>
          <w:rFonts w:eastAsia="SimSun"/>
          <w:sz w:val="28"/>
          <w:szCs w:val="28"/>
          <w:lang w:eastAsia="ar-SA"/>
        </w:rPr>
        <w:t xml:space="preserve"> Утвердить Положение </w:t>
      </w:r>
      <w:r w:rsidR="006A107A" w:rsidRPr="00E20EB3">
        <w:rPr>
          <w:rFonts w:eastAsia="SimSun"/>
          <w:bCs/>
          <w:sz w:val="28"/>
          <w:szCs w:val="28"/>
          <w:lang w:eastAsia="ar-SA"/>
        </w:rPr>
        <w:t>о порядке выявления, учета и оформления</w:t>
      </w:r>
    </w:p>
    <w:p w:rsidR="006A107A" w:rsidRPr="00E20EB3" w:rsidRDefault="006A107A" w:rsidP="000850A6">
      <w:pPr>
        <w:tabs>
          <w:tab w:val="left" w:pos="1276"/>
        </w:tabs>
        <w:suppressAutoHyphens/>
        <w:jc w:val="both"/>
        <w:rPr>
          <w:rFonts w:eastAsia="SimSun"/>
          <w:sz w:val="28"/>
          <w:szCs w:val="28"/>
          <w:lang w:eastAsia="ar-SA"/>
        </w:rPr>
      </w:pPr>
      <w:r w:rsidRPr="00E20EB3">
        <w:rPr>
          <w:rFonts w:eastAsia="SimSun"/>
          <w:bCs/>
          <w:sz w:val="28"/>
          <w:szCs w:val="28"/>
          <w:lang w:eastAsia="ar-SA"/>
        </w:rPr>
        <w:t>бесх</w:t>
      </w:r>
      <w:r w:rsidR="00776A34" w:rsidRPr="00E20EB3">
        <w:rPr>
          <w:rFonts w:eastAsia="SimSun"/>
          <w:bCs/>
          <w:sz w:val="28"/>
          <w:szCs w:val="28"/>
          <w:lang w:eastAsia="ar-SA"/>
        </w:rPr>
        <w:t>озяйного недвижимого, движимого</w:t>
      </w:r>
      <w:r w:rsidRPr="00E20EB3">
        <w:rPr>
          <w:rFonts w:eastAsia="SimSun"/>
          <w:bCs/>
          <w:sz w:val="28"/>
          <w:szCs w:val="28"/>
          <w:lang w:eastAsia="ar-SA"/>
        </w:rPr>
        <w:t xml:space="preserve"> и выморочного имущества в муниципальную собственность </w:t>
      </w:r>
      <w:r w:rsidR="006F0717" w:rsidRPr="00E20EB3">
        <w:rPr>
          <w:rFonts w:eastAsia="SimSun"/>
          <w:bCs/>
          <w:sz w:val="28"/>
          <w:szCs w:val="28"/>
          <w:lang w:eastAsia="ar-SA"/>
        </w:rPr>
        <w:t>Зеленчукского сельского поселения</w:t>
      </w:r>
      <w:r w:rsidRPr="00E20EB3">
        <w:rPr>
          <w:rFonts w:eastAsia="SimSun"/>
          <w:sz w:val="28"/>
          <w:szCs w:val="28"/>
          <w:lang w:eastAsia="ar-SA"/>
        </w:rPr>
        <w:t>.</w:t>
      </w:r>
    </w:p>
    <w:p w:rsidR="00E20EB3" w:rsidRPr="006E5FF5" w:rsidRDefault="00E20EB3" w:rsidP="0008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EB3">
        <w:rPr>
          <w:rFonts w:ascii="Times New Roman" w:hAnsi="Times New Roman" w:cs="Times New Roman"/>
          <w:sz w:val="28"/>
          <w:szCs w:val="28"/>
        </w:rPr>
        <w:t>2. Настоящее постановление   вступает в силу со дня его официального опубликования (обнародования) на официальном сайте администрации</w:t>
      </w:r>
      <w:r w:rsidR="00EB6DD0" w:rsidRPr="00EB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DD0" w:rsidRPr="00EB6DD0">
        <w:rPr>
          <w:rFonts w:ascii="Times New Roman" w:hAnsi="Times New Roman" w:cs="Times New Roman"/>
          <w:sz w:val="28"/>
          <w:szCs w:val="28"/>
          <w:u w:val="single"/>
          <w:lang w:val="en-US"/>
        </w:rPr>
        <w:t>azspkhr</w:t>
      </w:r>
      <w:proofErr w:type="spellEnd"/>
      <w:r w:rsidR="00EB6DD0" w:rsidRPr="00EB6DD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B6DD0" w:rsidRPr="00EB6DD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E5F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0EB3" w:rsidRPr="00E20EB3" w:rsidRDefault="00E20EB3" w:rsidP="0008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E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0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0E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0EB3" w:rsidRPr="00E20EB3" w:rsidRDefault="00E20EB3" w:rsidP="00085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B3" w:rsidRPr="00E20EB3" w:rsidRDefault="00E20EB3" w:rsidP="00085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B3" w:rsidRPr="00E20EB3" w:rsidRDefault="00E20EB3" w:rsidP="00085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EB3" w:rsidRPr="00E20EB3" w:rsidRDefault="00F95860" w:rsidP="000850A6">
      <w:pPr>
        <w:ind w:right="8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20EB3" w:rsidRPr="00E20EB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20EB3" w:rsidRPr="00E20EB3">
        <w:rPr>
          <w:sz w:val="28"/>
          <w:szCs w:val="28"/>
        </w:rPr>
        <w:t xml:space="preserve"> администрации</w:t>
      </w:r>
    </w:p>
    <w:p w:rsidR="00E20EB3" w:rsidRDefault="00E20EB3" w:rsidP="00F95860">
      <w:pPr>
        <w:ind w:right="849"/>
        <w:jc w:val="both"/>
        <w:rPr>
          <w:sz w:val="28"/>
          <w:szCs w:val="28"/>
        </w:rPr>
      </w:pPr>
      <w:r w:rsidRPr="00E20EB3">
        <w:rPr>
          <w:sz w:val="28"/>
          <w:szCs w:val="28"/>
        </w:rPr>
        <w:t>Зеленчукского</w:t>
      </w:r>
      <w:r>
        <w:rPr>
          <w:sz w:val="28"/>
          <w:szCs w:val="28"/>
        </w:rPr>
        <w:t xml:space="preserve"> </w:t>
      </w:r>
      <w:r w:rsidRPr="00E20EB3">
        <w:rPr>
          <w:sz w:val="28"/>
          <w:szCs w:val="28"/>
        </w:rPr>
        <w:t xml:space="preserve">сельского  поселения       </w:t>
      </w:r>
      <w:r>
        <w:rPr>
          <w:sz w:val="28"/>
          <w:szCs w:val="28"/>
        </w:rPr>
        <w:t xml:space="preserve">              </w:t>
      </w:r>
      <w:r w:rsidRPr="00E20EB3">
        <w:rPr>
          <w:sz w:val="28"/>
          <w:szCs w:val="28"/>
        </w:rPr>
        <w:t xml:space="preserve">    </w:t>
      </w:r>
      <w:proofErr w:type="spellStart"/>
      <w:r w:rsidR="00F95860">
        <w:rPr>
          <w:sz w:val="28"/>
          <w:szCs w:val="28"/>
        </w:rPr>
        <w:t>А.А.Салпагаров</w:t>
      </w:r>
      <w:proofErr w:type="spellEnd"/>
    </w:p>
    <w:p w:rsidR="00F95860" w:rsidRPr="00E20EB3" w:rsidRDefault="00F95860" w:rsidP="00F95860">
      <w:pPr>
        <w:ind w:right="849"/>
        <w:jc w:val="both"/>
        <w:rPr>
          <w:sz w:val="28"/>
          <w:szCs w:val="28"/>
        </w:rPr>
      </w:pPr>
    </w:p>
    <w:p w:rsidR="00CA12AA" w:rsidRPr="00E20EB3" w:rsidRDefault="00CA12AA" w:rsidP="000850A6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CA12AA" w:rsidRDefault="00CA12AA" w:rsidP="000850A6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CA12AA" w:rsidRDefault="00CA12AA" w:rsidP="000850A6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C32D50" w:rsidRDefault="00C32D50" w:rsidP="00E20EB3">
      <w:pPr>
        <w:suppressAutoHyphens/>
        <w:jc w:val="right"/>
        <w:rPr>
          <w:szCs w:val="28"/>
          <w:lang w:eastAsia="ar-SA"/>
        </w:rPr>
      </w:pPr>
    </w:p>
    <w:p w:rsidR="00C32D50" w:rsidRDefault="00C32D50" w:rsidP="00E20EB3">
      <w:pPr>
        <w:suppressAutoHyphens/>
        <w:jc w:val="right"/>
        <w:rPr>
          <w:szCs w:val="28"/>
          <w:lang w:eastAsia="ar-SA"/>
        </w:rPr>
      </w:pPr>
    </w:p>
    <w:p w:rsidR="00C32D50" w:rsidRDefault="00C32D50" w:rsidP="00E20EB3">
      <w:pPr>
        <w:suppressAutoHyphens/>
        <w:jc w:val="right"/>
        <w:rPr>
          <w:szCs w:val="28"/>
          <w:lang w:eastAsia="ar-SA"/>
        </w:rPr>
      </w:pPr>
    </w:p>
    <w:p w:rsidR="00C32D50" w:rsidRDefault="00C32D50" w:rsidP="00E20EB3">
      <w:pPr>
        <w:suppressAutoHyphens/>
        <w:jc w:val="right"/>
        <w:rPr>
          <w:szCs w:val="28"/>
          <w:lang w:eastAsia="ar-SA"/>
        </w:rPr>
      </w:pPr>
    </w:p>
    <w:p w:rsidR="00C32D50" w:rsidRDefault="00C32D50" w:rsidP="00E20EB3">
      <w:pPr>
        <w:suppressAutoHyphens/>
        <w:jc w:val="right"/>
        <w:rPr>
          <w:szCs w:val="28"/>
          <w:lang w:eastAsia="ar-SA"/>
        </w:rPr>
      </w:pPr>
    </w:p>
    <w:p w:rsidR="00C32D50" w:rsidRDefault="00C32D50" w:rsidP="00E20EB3">
      <w:pPr>
        <w:suppressAutoHyphens/>
        <w:jc w:val="right"/>
        <w:rPr>
          <w:szCs w:val="28"/>
          <w:lang w:eastAsia="ar-SA"/>
        </w:rPr>
      </w:pPr>
    </w:p>
    <w:p w:rsidR="005A6D79" w:rsidRDefault="005A6D79" w:rsidP="00F9604B">
      <w:pPr>
        <w:suppressAutoHyphens/>
        <w:jc w:val="center"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 xml:space="preserve">                                            </w:t>
      </w:r>
    </w:p>
    <w:p w:rsidR="005A6D79" w:rsidRPr="005A6D79" w:rsidRDefault="005A6D79" w:rsidP="00F9604B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                                           </w:t>
      </w:r>
      <w:r w:rsidRPr="005A6D79">
        <w:rPr>
          <w:sz w:val="20"/>
          <w:szCs w:val="20"/>
          <w:lang w:eastAsia="ar-SA"/>
        </w:rPr>
        <w:t xml:space="preserve">  </w:t>
      </w:r>
      <w:r w:rsidR="00E20EB3" w:rsidRPr="005A6D79">
        <w:rPr>
          <w:sz w:val="20"/>
          <w:szCs w:val="20"/>
          <w:lang w:eastAsia="ar-SA"/>
        </w:rPr>
        <w:t>П</w:t>
      </w:r>
      <w:r w:rsidRPr="005A6D79">
        <w:rPr>
          <w:sz w:val="20"/>
          <w:szCs w:val="20"/>
          <w:lang w:eastAsia="ar-SA"/>
        </w:rPr>
        <w:t>риложение</w:t>
      </w:r>
    </w:p>
    <w:p w:rsidR="005A6D79" w:rsidRPr="005A6D79" w:rsidRDefault="005A6D79" w:rsidP="00F9604B">
      <w:pPr>
        <w:suppressAutoHyphens/>
        <w:jc w:val="center"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 xml:space="preserve">                                                                                 </w:t>
      </w:r>
      <w:r w:rsidR="00F9604B" w:rsidRPr="005A6D79">
        <w:rPr>
          <w:sz w:val="20"/>
          <w:szCs w:val="20"/>
          <w:lang w:eastAsia="ar-SA"/>
        </w:rPr>
        <w:t xml:space="preserve"> </w:t>
      </w:r>
      <w:r w:rsidR="00E20EB3" w:rsidRPr="005A6D79">
        <w:rPr>
          <w:sz w:val="20"/>
          <w:szCs w:val="20"/>
          <w:lang w:eastAsia="ar-SA"/>
        </w:rPr>
        <w:t>к постановлению</w:t>
      </w:r>
      <w:r w:rsidR="00FA3211" w:rsidRPr="005A6D79">
        <w:rPr>
          <w:sz w:val="20"/>
          <w:szCs w:val="20"/>
          <w:lang w:eastAsia="ar-SA"/>
        </w:rPr>
        <w:t xml:space="preserve"> </w:t>
      </w:r>
      <w:r w:rsidRPr="005A6D79">
        <w:rPr>
          <w:sz w:val="20"/>
          <w:szCs w:val="20"/>
          <w:lang w:eastAsia="ar-SA"/>
        </w:rPr>
        <w:t>а</w:t>
      </w:r>
      <w:r w:rsidR="00F9604B" w:rsidRPr="005A6D79">
        <w:rPr>
          <w:sz w:val="20"/>
          <w:szCs w:val="20"/>
          <w:lang w:eastAsia="ar-SA"/>
        </w:rPr>
        <w:t>дминистрации</w:t>
      </w:r>
      <w:r w:rsidRPr="005A6D79">
        <w:rPr>
          <w:sz w:val="20"/>
          <w:szCs w:val="20"/>
          <w:lang w:eastAsia="ar-SA"/>
        </w:rPr>
        <w:t xml:space="preserve"> </w:t>
      </w:r>
      <w:r w:rsidR="00FA3211" w:rsidRPr="005A6D79">
        <w:rPr>
          <w:sz w:val="20"/>
          <w:szCs w:val="20"/>
          <w:lang w:eastAsia="ar-SA"/>
        </w:rPr>
        <w:t xml:space="preserve"> </w:t>
      </w:r>
      <w:r w:rsidR="00F9604B" w:rsidRPr="005A6D79">
        <w:rPr>
          <w:sz w:val="20"/>
          <w:szCs w:val="20"/>
          <w:lang w:eastAsia="ar-SA"/>
        </w:rPr>
        <w:t xml:space="preserve">                                        </w:t>
      </w:r>
      <w:r w:rsidRPr="005A6D79">
        <w:rPr>
          <w:sz w:val="20"/>
          <w:szCs w:val="20"/>
          <w:lang w:eastAsia="ar-SA"/>
        </w:rPr>
        <w:t xml:space="preserve">               </w:t>
      </w:r>
    </w:p>
    <w:p w:rsidR="00F9604B" w:rsidRPr="005A6D79" w:rsidRDefault="005A6D79" w:rsidP="00F9604B">
      <w:pPr>
        <w:suppressAutoHyphens/>
        <w:jc w:val="center"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 xml:space="preserve">                                                                                      </w:t>
      </w:r>
      <w:r w:rsidR="00F9604B" w:rsidRPr="005A6D79">
        <w:rPr>
          <w:sz w:val="20"/>
          <w:szCs w:val="20"/>
          <w:lang w:eastAsia="ar-SA"/>
        </w:rPr>
        <w:t>Зеленчукского сельского поселения</w:t>
      </w:r>
    </w:p>
    <w:p w:rsidR="006A107A" w:rsidRDefault="00F9604B" w:rsidP="00F9604B">
      <w:pPr>
        <w:suppressAutoHyphens/>
        <w:jc w:val="center"/>
        <w:rPr>
          <w:szCs w:val="28"/>
          <w:lang w:eastAsia="ar-SA"/>
        </w:rPr>
      </w:pPr>
      <w:r w:rsidRPr="005A6D79">
        <w:rPr>
          <w:sz w:val="20"/>
          <w:szCs w:val="20"/>
          <w:lang w:eastAsia="ar-SA"/>
        </w:rPr>
        <w:t xml:space="preserve">         </w:t>
      </w:r>
      <w:r w:rsidR="005A6D79">
        <w:rPr>
          <w:sz w:val="20"/>
          <w:szCs w:val="20"/>
          <w:lang w:eastAsia="ar-SA"/>
        </w:rPr>
        <w:t xml:space="preserve">                                                    от  </w:t>
      </w:r>
      <w:r w:rsidR="00FA3211" w:rsidRPr="005A6D79">
        <w:rPr>
          <w:sz w:val="20"/>
          <w:szCs w:val="20"/>
          <w:lang w:eastAsia="ar-SA"/>
        </w:rPr>
        <w:t>29.07.2020 № 156</w:t>
      </w:r>
    </w:p>
    <w:p w:rsidR="00E20EB3" w:rsidRPr="006A107A" w:rsidRDefault="00E20EB3" w:rsidP="00E20EB3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A107A" w:rsidRPr="005A6D79" w:rsidRDefault="006A107A" w:rsidP="006A107A">
      <w:pPr>
        <w:shd w:val="clear" w:color="auto" w:fill="FFFFFF"/>
        <w:spacing w:line="384" w:lineRule="atLeast"/>
        <w:jc w:val="center"/>
        <w:textAlignment w:val="baseline"/>
        <w:rPr>
          <w:sz w:val="20"/>
          <w:szCs w:val="20"/>
        </w:rPr>
      </w:pPr>
      <w:r w:rsidRPr="005A6D79">
        <w:rPr>
          <w:b/>
          <w:bCs/>
          <w:sz w:val="20"/>
          <w:szCs w:val="20"/>
          <w:bdr w:val="none" w:sz="0" w:space="0" w:color="auto" w:frame="1"/>
        </w:rPr>
        <w:t>ПОЛОЖЕНИЕ</w:t>
      </w:r>
    </w:p>
    <w:p w:rsidR="006A107A" w:rsidRPr="005A6D79" w:rsidRDefault="006A107A" w:rsidP="00F9604B">
      <w:pPr>
        <w:shd w:val="clear" w:color="auto" w:fill="FFFFFF"/>
        <w:jc w:val="center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 w:rsidRPr="005A6D79">
        <w:rPr>
          <w:b/>
          <w:bCs/>
          <w:sz w:val="20"/>
          <w:szCs w:val="20"/>
          <w:bdr w:val="none" w:sz="0" w:space="0" w:color="auto" w:frame="1"/>
        </w:rPr>
        <w:t xml:space="preserve">о </w:t>
      </w:r>
      <w:r w:rsidR="00F9604B" w:rsidRPr="005A6D79">
        <w:rPr>
          <w:b/>
          <w:bCs/>
          <w:sz w:val="20"/>
          <w:szCs w:val="20"/>
          <w:bdr w:val="none" w:sz="0" w:space="0" w:color="auto" w:frame="1"/>
        </w:rPr>
        <w:t>П</w:t>
      </w:r>
      <w:r w:rsidRPr="005A6D79">
        <w:rPr>
          <w:b/>
          <w:bCs/>
          <w:sz w:val="20"/>
          <w:szCs w:val="20"/>
          <w:bdr w:val="none" w:sz="0" w:space="0" w:color="auto" w:frame="1"/>
        </w:rPr>
        <w:t xml:space="preserve">орядке выявления, учета и оформления бесхозяйного недвижимого, движимого и выморочного имущества в муниципальную собственность </w:t>
      </w:r>
      <w:r w:rsidR="006F0717" w:rsidRPr="005A6D79">
        <w:rPr>
          <w:b/>
          <w:bCs/>
          <w:sz w:val="20"/>
          <w:szCs w:val="20"/>
          <w:bdr w:val="none" w:sz="0" w:space="0" w:color="auto" w:frame="1"/>
        </w:rPr>
        <w:t>Зеленчукского сельского поселения</w:t>
      </w:r>
    </w:p>
    <w:p w:rsidR="00776A34" w:rsidRPr="005A6D79" w:rsidRDefault="00776A34" w:rsidP="006A107A">
      <w:pPr>
        <w:shd w:val="clear" w:color="auto" w:fill="FFFFFF"/>
        <w:spacing w:line="384" w:lineRule="atLeast"/>
        <w:jc w:val="center"/>
        <w:textAlignment w:val="baseline"/>
        <w:rPr>
          <w:sz w:val="20"/>
          <w:szCs w:val="20"/>
        </w:rPr>
      </w:pPr>
    </w:p>
    <w:p w:rsidR="006A107A" w:rsidRPr="005A6D79" w:rsidRDefault="006A107A" w:rsidP="006A107A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  <w:r w:rsidRPr="005A6D79">
        <w:rPr>
          <w:b/>
          <w:sz w:val="20"/>
          <w:szCs w:val="20"/>
          <w:bdr w:val="none" w:sz="0" w:space="0" w:color="auto" w:frame="1"/>
        </w:rPr>
        <w:t>1. Общие положения</w:t>
      </w:r>
    </w:p>
    <w:p w:rsidR="006A107A" w:rsidRPr="005A6D79" w:rsidRDefault="006A107A" w:rsidP="00776A34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proofErr w:type="gramStart"/>
      <w:r w:rsidRPr="005A6D79">
        <w:rPr>
          <w:sz w:val="20"/>
          <w:szCs w:val="20"/>
          <w:bdr w:val="none" w:sz="0" w:space="0" w:color="auto" w:frame="1"/>
        </w:rPr>
        <w:t xml:space="preserve">1.1.Настоящее Положение о порядке оформления бесхозяйного недвижимого имущества в муниципальную собственность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(далее - Положение) разработано в соответствии с Гражданским кодексом Российской Федерации, Фед</w:t>
      </w:r>
      <w:r w:rsidR="00776A34" w:rsidRPr="005A6D79">
        <w:rPr>
          <w:sz w:val="20"/>
          <w:szCs w:val="20"/>
          <w:bdr w:val="none" w:sz="0" w:space="0" w:color="auto" w:frame="1"/>
        </w:rPr>
        <w:t>еральным законом от 06.10.2003 №</w:t>
      </w:r>
      <w:r w:rsidRPr="005A6D79">
        <w:rPr>
          <w:sz w:val="20"/>
          <w:szCs w:val="20"/>
          <w:bdr w:val="none" w:sz="0" w:space="0" w:color="auto" w:frame="1"/>
        </w:rPr>
        <w:t xml:space="preserve"> 131-ФЗ "Об общих принципах организации местного самоуправления в Российской Федерации", Федеральным законом от 13</w:t>
      </w:r>
      <w:r w:rsidR="00776A34" w:rsidRPr="005A6D79">
        <w:rPr>
          <w:sz w:val="20"/>
          <w:szCs w:val="20"/>
          <w:bdr w:val="none" w:sz="0" w:space="0" w:color="auto" w:frame="1"/>
        </w:rPr>
        <w:t>.07.</w:t>
      </w:r>
      <w:r w:rsidRPr="005A6D79">
        <w:rPr>
          <w:sz w:val="20"/>
          <w:szCs w:val="20"/>
          <w:bdr w:val="none" w:sz="0" w:space="0" w:color="auto" w:frame="1"/>
        </w:rPr>
        <w:t>2015 </w:t>
      </w:r>
      <w:r w:rsidR="00776A34" w:rsidRPr="005A6D79">
        <w:rPr>
          <w:sz w:val="20"/>
          <w:szCs w:val="20"/>
          <w:bdr w:val="none" w:sz="0" w:space="0" w:color="auto" w:frame="1"/>
        </w:rPr>
        <w:t xml:space="preserve">№ </w:t>
      </w:r>
      <w:r w:rsidRPr="005A6D79">
        <w:rPr>
          <w:sz w:val="20"/>
          <w:szCs w:val="20"/>
          <w:bdr w:val="none" w:sz="0" w:space="0" w:color="auto" w:frame="1"/>
        </w:rPr>
        <w:t>218-ФЗ "О государственной регистрации недвижимости", Приказом Министерства экономического развития РФ от 10</w:t>
      </w:r>
      <w:r w:rsidR="00776A34" w:rsidRPr="005A6D79">
        <w:rPr>
          <w:sz w:val="20"/>
          <w:szCs w:val="20"/>
          <w:bdr w:val="none" w:sz="0" w:space="0" w:color="auto" w:frame="1"/>
        </w:rPr>
        <w:t>.12.</w:t>
      </w:r>
      <w:r w:rsidRPr="005A6D79">
        <w:rPr>
          <w:sz w:val="20"/>
          <w:szCs w:val="20"/>
          <w:bdr w:val="none" w:sz="0" w:space="0" w:color="auto" w:frame="1"/>
        </w:rPr>
        <w:t>2015 </w:t>
      </w:r>
      <w:r w:rsidR="00776A34" w:rsidRPr="005A6D79">
        <w:rPr>
          <w:sz w:val="20"/>
          <w:szCs w:val="20"/>
          <w:bdr w:val="none" w:sz="0" w:space="0" w:color="auto" w:frame="1"/>
        </w:rPr>
        <w:t xml:space="preserve"> №</w:t>
      </w:r>
      <w:r w:rsidRPr="005A6D79">
        <w:rPr>
          <w:sz w:val="20"/>
          <w:szCs w:val="20"/>
          <w:bdr w:val="none" w:sz="0" w:space="0" w:color="auto" w:frame="1"/>
        </w:rPr>
        <w:t> 931 "Об установлении Порядка принятия</w:t>
      </w:r>
      <w:proofErr w:type="gramEnd"/>
      <w:r w:rsidRPr="005A6D79">
        <w:rPr>
          <w:sz w:val="20"/>
          <w:szCs w:val="20"/>
          <w:bdr w:val="none" w:sz="0" w:space="0" w:color="auto" w:frame="1"/>
        </w:rPr>
        <w:t xml:space="preserve"> на учет </w:t>
      </w:r>
      <w:r w:rsidR="009B7601" w:rsidRPr="005A6D79">
        <w:rPr>
          <w:sz w:val="20"/>
          <w:szCs w:val="20"/>
          <w:bdr w:val="none" w:sz="0" w:space="0" w:color="auto" w:frame="1"/>
        </w:rPr>
        <w:t xml:space="preserve">бесхозяйных недвижимых вещей", </w:t>
      </w:r>
      <w:r w:rsidRPr="005A6D79">
        <w:rPr>
          <w:sz w:val="20"/>
          <w:szCs w:val="20"/>
          <w:bdr w:val="none" w:sz="0" w:space="0" w:color="auto" w:frame="1"/>
        </w:rPr>
        <w:t xml:space="preserve">Уставом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>.</w:t>
      </w:r>
    </w:p>
    <w:p w:rsidR="006A107A" w:rsidRPr="005A6D79" w:rsidRDefault="006A107A" w:rsidP="00776A34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1.2.</w:t>
      </w:r>
      <w:r w:rsidR="009B7601" w:rsidRPr="005A6D79">
        <w:rPr>
          <w:sz w:val="20"/>
          <w:szCs w:val="20"/>
          <w:bdr w:val="none" w:sz="0" w:space="0" w:color="auto" w:frame="1"/>
        </w:rPr>
        <w:t xml:space="preserve"> </w:t>
      </w:r>
      <w:r w:rsidRPr="005A6D79">
        <w:rPr>
          <w:sz w:val="20"/>
          <w:szCs w:val="20"/>
          <w:bdr w:val="none" w:sz="0" w:space="0" w:color="auto" w:frame="1"/>
        </w:rPr>
        <w:t>Положение определяет:</w:t>
      </w:r>
    </w:p>
    <w:p w:rsidR="006A107A" w:rsidRPr="005A6D79" w:rsidRDefault="006A107A" w:rsidP="00776A34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на бесхозяйное имущество (далее именуются "бесхозяйные объекты недвижимого имущества" и "бесхозяйные движимые вещи"), расположенное на территории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>.</w:t>
      </w:r>
    </w:p>
    <w:p w:rsidR="006A107A" w:rsidRDefault="009B7601" w:rsidP="00776A34">
      <w:pPr>
        <w:shd w:val="clear" w:color="auto" w:fill="FFFFFF"/>
        <w:ind w:firstLine="709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5A6D79">
        <w:rPr>
          <w:sz w:val="20"/>
          <w:szCs w:val="20"/>
          <w:bdr w:val="none" w:sz="0" w:space="0" w:color="auto" w:frame="1"/>
        </w:rPr>
        <w:t xml:space="preserve">- </w:t>
      </w:r>
      <w:r w:rsidR="006A107A" w:rsidRPr="005A6D79">
        <w:rPr>
          <w:sz w:val="20"/>
          <w:szCs w:val="20"/>
          <w:bdr w:val="none" w:sz="0" w:space="0" w:color="auto" w:frame="1"/>
        </w:rPr>
        <w:t xml:space="preserve">Порядок принятия выморочного имущества в муниципальную собственность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="006A107A" w:rsidRPr="005A6D79">
        <w:rPr>
          <w:sz w:val="20"/>
          <w:szCs w:val="20"/>
          <w:bdr w:val="none" w:sz="0" w:space="0" w:color="auto" w:frame="1"/>
        </w:rPr>
        <w:t>.</w:t>
      </w:r>
    </w:p>
    <w:p w:rsidR="00F655F2" w:rsidRPr="005A6D79" w:rsidRDefault="00F655F2" w:rsidP="00776A34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</w:p>
    <w:p w:rsidR="006A107A" w:rsidRPr="005A6D79" w:rsidRDefault="006A107A" w:rsidP="00776A34">
      <w:pPr>
        <w:shd w:val="clear" w:color="auto" w:fill="FFFFFF"/>
        <w:ind w:firstLine="709"/>
        <w:jc w:val="center"/>
        <w:textAlignment w:val="baseline"/>
        <w:rPr>
          <w:sz w:val="20"/>
          <w:szCs w:val="20"/>
        </w:rPr>
      </w:pPr>
      <w:r w:rsidRPr="005A6D79">
        <w:rPr>
          <w:b/>
          <w:bCs/>
          <w:sz w:val="20"/>
          <w:szCs w:val="20"/>
          <w:bdr w:val="none" w:sz="0" w:space="0" w:color="auto" w:frame="1"/>
        </w:rPr>
        <w:t>2. Порядок выявления бесхозяйных недвижимых объектов, оформления документов, постановки на учет и признания права муниципальной собственности </w:t>
      </w:r>
      <w:r w:rsidR="006F0717" w:rsidRPr="005A6D79">
        <w:rPr>
          <w:b/>
          <w:bCs/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b/>
          <w:bCs/>
          <w:sz w:val="20"/>
          <w:szCs w:val="20"/>
          <w:bdr w:val="none" w:sz="0" w:space="0" w:color="auto" w:frame="1"/>
        </w:rPr>
        <w:t xml:space="preserve"> на бесхозяйное недвижимое имущество, расположенное на территории </w:t>
      </w:r>
      <w:r w:rsidR="006F0717" w:rsidRPr="005A6D79">
        <w:rPr>
          <w:b/>
          <w:bCs/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b/>
          <w:bCs/>
          <w:sz w:val="20"/>
          <w:szCs w:val="20"/>
          <w:bdr w:val="none" w:sz="0" w:space="0" w:color="auto" w:frame="1"/>
        </w:rPr>
        <w:t>.</w:t>
      </w:r>
    </w:p>
    <w:p w:rsidR="006A107A" w:rsidRPr="005A6D79" w:rsidRDefault="006A107A" w:rsidP="00776A34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2.1. Порядок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5A6D79">
        <w:rPr>
          <w:sz w:val="20"/>
          <w:szCs w:val="20"/>
          <w:bdr w:val="none" w:sz="0" w:space="0" w:color="auto" w:frame="1"/>
        </w:rPr>
        <w:t>собственности</w:t>
      </w:r>
      <w:proofErr w:type="gramEnd"/>
      <w:r w:rsidRPr="005A6D79">
        <w:rPr>
          <w:sz w:val="20"/>
          <w:szCs w:val="20"/>
          <w:bdr w:val="none" w:sz="0" w:space="0" w:color="auto" w:frame="1"/>
        </w:rPr>
        <w:t xml:space="preserve"> на которое собственник отказался.</w:t>
      </w:r>
    </w:p>
    <w:p w:rsidR="006A107A" w:rsidRPr="005A6D79" w:rsidRDefault="006A107A" w:rsidP="00776A34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2.2.</w:t>
      </w:r>
      <w:r w:rsidR="009B7601" w:rsidRPr="005A6D79">
        <w:rPr>
          <w:sz w:val="20"/>
          <w:szCs w:val="20"/>
          <w:bdr w:val="none" w:sz="0" w:space="0" w:color="auto" w:frame="1"/>
        </w:rPr>
        <w:t xml:space="preserve"> </w:t>
      </w:r>
      <w:r w:rsidRPr="005A6D79">
        <w:rPr>
          <w:sz w:val="20"/>
          <w:szCs w:val="20"/>
          <w:bdr w:val="none" w:sz="0" w:space="0" w:color="auto" w:frame="1"/>
        </w:rPr>
        <w:t xml:space="preserve">Оформление документов для признания бесхозяйными объектов недвижимого имущества и движимых вещей, находящихся на территории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бесхозяйных объектов недвижимого имущества и бесхозяйных движимых вещей осуществляет Администрация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в соответствии с настоящим Положением</w:t>
      </w:r>
      <w:r w:rsidR="0019307F" w:rsidRPr="005A6D79">
        <w:rPr>
          <w:sz w:val="20"/>
          <w:szCs w:val="20"/>
          <w:bdr w:val="none" w:sz="0" w:space="0" w:color="auto" w:frame="1"/>
        </w:rPr>
        <w:t>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2.3.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2.4. Бесхозяйные движимые вещи государственной регистрации не подлежат.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2.5.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вовлечение неиспользуемого имущества в свободный гражданский оборот;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обеспечение нормальной и безопасной технической эксплуатации имущества;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- надлежащее содержание территории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>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2.6.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, в ходе проверки использования объектов на территории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или иными способами.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2.7.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2.8. На основании поступившего в Администрацию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(далее - Администрация)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proofErr w:type="gramStart"/>
      <w:r w:rsidRPr="005A6D79">
        <w:rPr>
          <w:sz w:val="20"/>
          <w:szCs w:val="20"/>
          <w:bdr w:val="none" w:sz="0" w:space="0" w:color="auto" w:frame="1"/>
        </w:rPr>
        <w:t>- 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ведение Реестра выявленного бесхозяйного недвижимого имущества;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- подготовку документов для принятия бесхозяйного объекта недвижимого имущества в собственность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в соответствии с действующим законодательством.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2.9. В целях </w:t>
      </w:r>
      <w:proofErr w:type="gramStart"/>
      <w:r w:rsidRPr="005A6D79">
        <w:rPr>
          <w:sz w:val="20"/>
          <w:szCs w:val="20"/>
          <w:bdr w:val="none" w:sz="0" w:space="0" w:color="auto" w:frame="1"/>
        </w:rPr>
        <w:t>проведения проверки возможного наличия собственника выявленного объекта недвижимого</w:t>
      </w:r>
      <w:proofErr w:type="gramEnd"/>
      <w:r w:rsidRPr="005A6D79">
        <w:rPr>
          <w:sz w:val="20"/>
          <w:szCs w:val="20"/>
          <w:bdr w:val="none" w:sz="0" w:space="0" w:color="auto" w:frame="1"/>
        </w:rPr>
        <w:t xml:space="preserve"> имущества, имеющего признаки бесхозяйного, </w:t>
      </w:r>
      <w:r w:rsidR="0019307F" w:rsidRPr="005A6D79">
        <w:rPr>
          <w:sz w:val="20"/>
          <w:szCs w:val="20"/>
          <w:bdr w:val="none" w:sz="0" w:space="0" w:color="auto" w:frame="1"/>
        </w:rPr>
        <w:t>Администрация</w:t>
      </w:r>
      <w:r w:rsidRPr="005A6D79">
        <w:rPr>
          <w:sz w:val="20"/>
          <w:szCs w:val="20"/>
          <w:bdr w:val="none" w:sz="0" w:space="0" w:color="auto" w:frame="1"/>
        </w:rPr>
        <w:t xml:space="preserve"> на первом этапе запрашивает: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сведения о наличии объекта недвижимого имущества в реестре муниципальной собственности муниципального образования;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lastRenderedPageBreak/>
        <w:t>- сведения о зарегистрированных правах на объект недвижимого имущества в органе регистрации прав.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В случае необходимости </w:t>
      </w:r>
      <w:r w:rsidR="0019307F" w:rsidRPr="005A6D79">
        <w:rPr>
          <w:sz w:val="20"/>
          <w:szCs w:val="20"/>
          <w:bdr w:val="none" w:sz="0" w:space="0" w:color="auto" w:frame="1"/>
        </w:rPr>
        <w:t>Администрация</w:t>
      </w:r>
      <w:r w:rsidRPr="005A6D79">
        <w:rPr>
          <w:sz w:val="20"/>
          <w:szCs w:val="20"/>
          <w:bdr w:val="none" w:sz="0" w:space="0" w:color="auto" w:frame="1"/>
        </w:rPr>
        <w:t xml:space="preserve">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2.10. В случае выявления информации о наличии собственника объекта недвижимого имущества </w:t>
      </w:r>
      <w:r w:rsidR="0019307F" w:rsidRPr="005A6D79">
        <w:rPr>
          <w:sz w:val="20"/>
          <w:szCs w:val="20"/>
          <w:bdr w:val="none" w:sz="0" w:space="0" w:color="auto" w:frame="1"/>
        </w:rPr>
        <w:t>Администрация</w:t>
      </w:r>
      <w:r w:rsidRPr="005A6D79">
        <w:rPr>
          <w:sz w:val="20"/>
          <w:szCs w:val="20"/>
          <w:bdr w:val="none" w:sz="0" w:space="0" w:color="auto" w:frame="1"/>
        </w:rPr>
        <w:t xml:space="preserve">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При этом </w:t>
      </w:r>
      <w:r w:rsidR="0019307F" w:rsidRPr="005A6D79">
        <w:rPr>
          <w:sz w:val="20"/>
          <w:szCs w:val="20"/>
          <w:bdr w:val="none" w:sz="0" w:space="0" w:color="auto" w:frame="1"/>
        </w:rPr>
        <w:t>Администрация</w:t>
      </w:r>
      <w:r w:rsidRPr="005A6D79">
        <w:rPr>
          <w:sz w:val="20"/>
          <w:szCs w:val="20"/>
          <w:bdr w:val="none" w:sz="0" w:space="0" w:color="auto" w:frame="1"/>
        </w:rPr>
        <w:t xml:space="preserve">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2.11. Если в результате проверки собственник объекта недвижимого имущества не будет установлен, Администрация: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2.11.1.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2.11.2.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proofErr w:type="gramStart"/>
      <w:r w:rsidRPr="005A6D79">
        <w:rPr>
          <w:sz w:val="20"/>
          <w:szCs w:val="20"/>
          <w:bdr w:val="none" w:sz="0" w:space="0" w:color="auto" w:frame="1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proofErr w:type="gramStart"/>
      <w:r w:rsidRPr="005A6D79">
        <w:rPr>
          <w:sz w:val="20"/>
          <w:szCs w:val="20"/>
          <w:bdr w:val="none" w:sz="0" w:space="0" w:color="auto" w:frame="1"/>
        </w:rPr>
        <w:t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5A6D79">
        <w:rPr>
          <w:sz w:val="20"/>
          <w:szCs w:val="20"/>
          <w:bdr w:val="none" w:sz="0" w:space="0" w:color="auto" w:frame="1"/>
        </w:rPr>
        <w:t xml:space="preserve">3) сведения из Единого государственного реестра недвижимости об объекте недвижимого имущества (здание, строение, сооружение);            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</w:t>
      </w:r>
      <w:r w:rsidR="0019307F" w:rsidRPr="005A6D79">
        <w:rPr>
          <w:sz w:val="20"/>
          <w:szCs w:val="20"/>
          <w:bdr w:val="none" w:sz="0" w:space="0" w:color="auto" w:frame="1"/>
        </w:rPr>
        <w:t xml:space="preserve"> запрашивает</w:t>
      </w:r>
      <w:r w:rsidRPr="005A6D79">
        <w:rPr>
          <w:sz w:val="20"/>
          <w:szCs w:val="20"/>
          <w:bdr w:val="none" w:sz="0" w:space="0" w:color="auto" w:frame="1"/>
        </w:rPr>
        <w:t>  у него следующие документы: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proofErr w:type="gramStart"/>
      <w:r w:rsidRPr="005A6D79">
        <w:rPr>
          <w:sz w:val="20"/>
          <w:szCs w:val="20"/>
          <w:bdr w:val="none" w:sz="0" w:space="0" w:color="auto" w:frame="1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В случае отказа собственника - физического лица - от права собственности на имущество и в случае, если право собственности не зарегистрировано, </w:t>
      </w:r>
      <w:r w:rsidR="0019307F" w:rsidRPr="005A6D79">
        <w:rPr>
          <w:sz w:val="20"/>
          <w:szCs w:val="20"/>
          <w:bdr w:val="none" w:sz="0" w:space="0" w:color="auto" w:frame="1"/>
        </w:rPr>
        <w:t>Администрация</w:t>
      </w:r>
      <w:r w:rsidRPr="005A6D79">
        <w:rPr>
          <w:sz w:val="20"/>
          <w:szCs w:val="20"/>
          <w:bdr w:val="none" w:sz="0" w:space="0" w:color="auto" w:frame="1"/>
        </w:rPr>
        <w:t xml:space="preserve"> запрашивает у него следующие документы: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копию документа, удостоверяющего личность гражданина;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proofErr w:type="gramStart"/>
      <w:r w:rsidRPr="005A6D79">
        <w:rPr>
          <w:sz w:val="20"/>
          <w:szCs w:val="20"/>
          <w:bdr w:val="none" w:sz="0" w:space="0" w:color="auto" w:frame="1"/>
        </w:rPr>
        <w:t>5) документы, подтверждающие отсутствие проживающих в жилых помещениях (акты обследования);</w:t>
      </w:r>
      <w:proofErr w:type="gramEnd"/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6) выписка из ЕГРН на земельный участок, на котором расположен объект недвижимости (при наличии);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7) иные документы, подтверждающие, что объект недвижимого имущества является бесхозяйным.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2.12. Если в результате проверки будет установлено, что обнаруженное недвижимое имущество </w:t>
      </w:r>
      <w:proofErr w:type="gramStart"/>
      <w:r w:rsidRPr="005A6D79">
        <w:rPr>
          <w:sz w:val="20"/>
          <w:szCs w:val="20"/>
          <w:bdr w:val="none" w:sz="0" w:space="0" w:color="auto" w:frame="1"/>
        </w:rPr>
        <w:t>отвечает требованиям бесхозяйного для принятия его на учет как бесхозяйного Администрация обращается</w:t>
      </w:r>
      <w:proofErr w:type="gramEnd"/>
      <w:r w:rsidRPr="005A6D79">
        <w:rPr>
          <w:sz w:val="20"/>
          <w:szCs w:val="20"/>
          <w:bdr w:val="none" w:sz="0" w:space="0" w:color="auto" w:frame="1"/>
        </w:rPr>
        <w:t xml:space="preserve"> с заявлением в орган регистрации прав.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2.12.1. </w:t>
      </w:r>
      <w:proofErr w:type="gramStart"/>
      <w:r w:rsidRPr="005A6D79">
        <w:rPr>
          <w:sz w:val="20"/>
          <w:szCs w:val="20"/>
          <w:bdr w:val="none" w:sz="0" w:space="0" w:color="auto" w:frame="1"/>
        </w:rPr>
        <w:t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</w:t>
      </w:r>
      <w:proofErr w:type="gramEnd"/>
      <w:r w:rsidRPr="005A6D79">
        <w:rPr>
          <w:sz w:val="20"/>
          <w:szCs w:val="20"/>
          <w:bdr w:val="none" w:sz="0" w:space="0" w:color="auto" w:frame="1"/>
        </w:rPr>
        <w:t xml:space="preserve"> недвижимости</w:t>
      </w:r>
      <w:r w:rsidRPr="005A6D79">
        <w:rPr>
          <w:sz w:val="20"/>
          <w:szCs w:val="20"/>
          <w:bdr w:val="none" w:sz="0" w:space="0" w:color="auto" w:frame="1"/>
        </w:rPr>
        <w:br/>
        <w:t>(утв. </w:t>
      </w:r>
      <w:hyperlink r:id="rId5" w:anchor="sub_0" w:history="1">
        <w:r w:rsidRPr="005A6D79">
          <w:rPr>
            <w:sz w:val="20"/>
            <w:szCs w:val="20"/>
            <w:u w:val="single"/>
            <w:bdr w:val="none" w:sz="0" w:space="0" w:color="auto" w:frame="1"/>
          </w:rPr>
          <w:t>постановлением</w:t>
        </w:r>
      </w:hyperlink>
      <w:r w:rsidRPr="005A6D79">
        <w:rPr>
          <w:sz w:val="20"/>
          <w:szCs w:val="20"/>
          <w:bdr w:val="none" w:sz="0" w:space="0" w:color="auto" w:frame="1"/>
        </w:rPr>
        <w:t> Правительства РФ от 31</w:t>
      </w:r>
      <w:r w:rsidR="00776A34" w:rsidRPr="005A6D79">
        <w:rPr>
          <w:sz w:val="20"/>
          <w:szCs w:val="20"/>
          <w:bdr w:val="none" w:sz="0" w:space="0" w:color="auto" w:frame="1"/>
        </w:rPr>
        <w:t>.12.</w:t>
      </w:r>
      <w:r w:rsidRPr="005A6D79">
        <w:rPr>
          <w:sz w:val="20"/>
          <w:szCs w:val="20"/>
          <w:bdr w:val="none" w:sz="0" w:space="0" w:color="auto" w:frame="1"/>
        </w:rPr>
        <w:t>2015 </w:t>
      </w:r>
      <w:r w:rsidR="00776A34" w:rsidRPr="005A6D79">
        <w:rPr>
          <w:sz w:val="20"/>
          <w:szCs w:val="20"/>
          <w:bdr w:val="none" w:sz="0" w:space="0" w:color="auto" w:frame="1"/>
        </w:rPr>
        <w:t xml:space="preserve">№ </w:t>
      </w:r>
      <w:r w:rsidRPr="005A6D79">
        <w:rPr>
          <w:sz w:val="20"/>
          <w:szCs w:val="20"/>
          <w:bdr w:val="none" w:sz="0" w:space="0" w:color="auto" w:frame="1"/>
        </w:rPr>
        <w:t>1532), а именно: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а)</w:t>
      </w:r>
      <w:r w:rsidRPr="005A6D79">
        <w:rPr>
          <w:sz w:val="20"/>
          <w:szCs w:val="20"/>
        </w:rPr>
        <w:t> </w:t>
      </w:r>
      <w:r w:rsidRPr="005A6D79">
        <w:rPr>
          <w:sz w:val="20"/>
          <w:szCs w:val="20"/>
          <w:bdr w:val="none" w:sz="0" w:space="0" w:color="auto" w:frame="1"/>
        </w:rPr>
        <w:t>в случае если объект недвижимого имущества не имеет собственника или его собственник неизвестен: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lastRenderedPageBreak/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proofErr w:type="gramStart"/>
      <w:r w:rsidRPr="005A6D79">
        <w:rPr>
          <w:sz w:val="20"/>
          <w:szCs w:val="20"/>
          <w:bdr w:val="none" w:sz="0" w:space="0" w:color="auto" w:frame="1"/>
        </w:rPr>
        <w:t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5A6D79">
        <w:rPr>
          <w:sz w:val="20"/>
          <w:szCs w:val="20"/>
          <w:bdr w:val="none" w:sz="0" w:space="0" w:color="auto" w:frame="1"/>
        </w:rPr>
        <w:t xml:space="preserve"> Российской Федерации;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б) в случае, если собственник (собственники) отказался от права собственности: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2.13. 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</w:t>
      </w:r>
      <w:hyperlink r:id="rId6" w:history="1">
        <w:r w:rsidRPr="005A6D79">
          <w:rPr>
            <w:color w:val="0000FF"/>
            <w:sz w:val="20"/>
            <w:szCs w:val="20"/>
            <w:u w:val="single"/>
            <w:bdr w:val="none" w:sz="0" w:space="0" w:color="auto" w:frame="1"/>
          </w:rPr>
          <w:t>Законом</w:t>
        </w:r>
      </w:hyperlink>
      <w:r w:rsidRPr="005A6D79">
        <w:rPr>
          <w:sz w:val="20"/>
          <w:szCs w:val="20"/>
          <w:bdr w:val="none" w:sz="0" w:space="0" w:color="auto" w:frame="1"/>
        </w:rPr>
        <w:t>.</w:t>
      </w:r>
    </w:p>
    <w:p w:rsidR="00776A34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5A6D79">
        <w:rPr>
          <w:sz w:val="20"/>
          <w:szCs w:val="20"/>
          <w:bdr w:val="none" w:sz="0" w:space="0" w:color="auto" w:frame="1"/>
        </w:rPr>
        <w:t xml:space="preserve">2.14.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</w:t>
      </w:r>
      <w:proofErr w:type="gramStart"/>
      <w:r w:rsidRPr="005A6D79">
        <w:rPr>
          <w:sz w:val="20"/>
          <w:szCs w:val="20"/>
          <w:bdr w:val="none" w:sz="0" w:space="0" w:color="auto" w:frame="1"/>
        </w:rPr>
        <w:t>контроля за</w:t>
      </w:r>
      <w:proofErr w:type="gramEnd"/>
      <w:r w:rsidRPr="005A6D79">
        <w:rPr>
          <w:sz w:val="20"/>
          <w:szCs w:val="20"/>
          <w:bdr w:val="none" w:sz="0" w:space="0" w:color="auto" w:frame="1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</w:t>
      </w:r>
      <w:r w:rsidR="00776A34" w:rsidRPr="005A6D79">
        <w:rPr>
          <w:sz w:val="20"/>
          <w:szCs w:val="20"/>
          <w:bdr w:val="none" w:sz="0" w:space="0" w:color="auto" w:frame="1"/>
        </w:rPr>
        <w:t xml:space="preserve"> собственности на такой объект.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2.14.1. Основанием для включения такого объекта в Реестр является соответствующее постановление Администрации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>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5A6D79">
        <w:rPr>
          <w:sz w:val="20"/>
          <w:szCs w:val="20"/>
          <w:bdr w:val="none" w:sz="0" w:space="0" w:color="auto" w:frame="1"/>
        </w:rPr>
        <w:t xml:space="preserve">2.15. Администрация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вправе осуществлять ремонт и содержание бесхозяйного имущества за счет средств местного бюджета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. 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2.16. 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2.17.1. В случае если собственник докажет право собственности на объект недвижимого имущества, Администрация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>: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- направляет заказное письмо </w:t>
      </w:r>
      <w:proofErr w:type="gramStart"/>
      <w:r w:rsidRPr="005A6D79">
        <w:rPr>
          <w:sz w:val="20"/>
          <w:szCs w:val="20"/>
          <w:bdr w:val="none" w:sz="0" w:space="0" w:color="auto" w:frame="1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5A6D79">
        <w:rPr>
          <w:sz w:val="20"/>
          <w:szCs w:val="20"/>
          <w:bdr w:val="none" w:sz="0" w:space="0" w:color="auto" w:frame="1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готовит соответствующее постановление об исключении этого объекта из Реестра.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2.17.2. В случае если собственник докажет право собственности на объект недвижимого имущества, Администрация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2.17.3. В случае если бесхозяйный объект недвижимого имущества по решению суда будет признан муниципальной собственностью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2.18. По истечении года со дня постановки бесхозяйного объекта недвижимого имущества на учет Администрация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обращается в суд с заявлением о признании права собственности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2.19.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6A107A" w:rsidRPr="005A6D79" w:rsidRDefault="006A107A" w:rsidP="00776A34">
      <w:pPr>
        <w:shd w:val="clear" w:color="auto" w:fill="FFFFFF"/>
        <w:ind w:firstLine="851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5A6D79">
        <w:rPr>
          <w:sz w:val="20"/>
          <w:szCs w:val="20"/>
          <w:bdr w:val="none" w:sz="0" w:space="0" w:color="auto" w:frame="1"/>
        </w:rPr>
        <w:t>2.20. После регистрации права и принятия бесхозяйного недвижимого имущества в муниципальную собственность 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вносит соответствующие сведения в реестр муниципальной собственности 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>.</w:t>
      </w:r>
    </w:p>
    <w:p w:rsidR="0019307F" w:rsidRPr="005A6D79" w:rsidRDefault="0019307F" w:rsidP="00776A34">
      <w:pPr>
        <w:shd w:val="clear" w:color="auto" w:fill="FFFFFF"/>
        <w:ind w:firstLine="851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19307F" w:rsidRPr="005A6D79" w:rsidRDefault="0019307F" w:rsidP="00776A34">
      <w:pPr>
        <w:shd w:val="clear" w:color="auto" w:fill="FFFFFF"/>
        <w:ind w:firstLine="851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6A107A" w:rsidRPr="005A6D79" w:rsidRDefault="006A107A" w:rsidP="006A107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A6D79">
        <w:rPr>
          <w:b/>
          <w:sz w:val="20"/>
          <w:szCs w:val="20"/>
        </w:rPr>
        <w:t>Раздел 3. Выявление бесхозяйных движимых вещей, ведение реестра</w:t>
      </w:r>
    </w:p>
    <w:p w:rsidR="006A107A" w:rsidRPr="005A6D79" w:rsidRDefault="006A107A" w:rsidP="006A107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A6D79">
        <w:rPr>
          <w:b/>
          <w:sz w:val="20"/>
          <w:szCs w:val="20"/>
        </w:rPr>
        <w:t>бесхозяйных движимых вещей и их содержание</w:t>
      </w:r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 xml:space="preserve">3.1. </w:t>
      </w:r>
      <w:proofErr w:type="gramStart"/>
      <w:r w:rsidRPr="005A6D79">
        <w:rPr>
          <w:sz w:val="20"/>
          <w:szCs w:val="20"/>
        </w:rPr>
        <w:t>Сведения о движимой вещи, имеющей признаки бесхозяйной, 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  <w:proofErr w:type="gramEnd"/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 xml:space="preserve">3.2. </w:t>
      </w:r>
      <w:proofErr w:type="gramStart"/>
      <w:r w:rsidRPr="005A6D79">
        <w:rPr>
          <w:sz w:val="20"/>
          <w:szCs w:val="20"/>
        </w:rPr>
        <w:t xml:space="preserve">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собственности </w:t>
      </w:r>
      <w:r w:rsidR="006F0717" w:rsidRPr="005A6D79">
        <w:rPr>
          <w:sz w:val="20"/>
          <w:szCs w:val="20"/>
        </w:rPr>
        <w:t>Зеленчукского сельского поселения</w:t>
      </w:r>
      <w:r w:rsidRPr="005A6D79">
        <w:rPr>
          <w:sz w:val="20"/>
          <w:szCs w:val="20"/>
        </w:rPr>
        <w:t xml:space="preserve"> в границах </w:t>
      </w:r>
      <w:r w:rsidR="006F0717" w:rsidRPr="005A6D79">
        <w:rPr>
          <w:sz w:val="20"/>
          <w:szCs w:val="20"/>
        </w:rPr>
        <w:t>Зеленчукского сельского поселения</w:t>
      </w:r>
      <w:r w:rsidRPr="005A6D79">
        <w:rPr>
          <w:sz w:val="20"/>
          <w:szCs w:val="20"/>
        </w:rPr>
        <w:t>, уполномоченный орган в целях установления владельца такой вещи:</w:t>
      </w:r>
      <w:proofErr w:type="gramEnd"/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lastRenderedPageBreak/>
        <w:t xml:space="preserve">- размещает информацию об установлении владельца в газете "Волотовский вестник", на сайте </w:t>
      </w:r>
      <w:r w:rsidR="006F0717" w:rsidRPr="005A6D79">
        <w:rPr>
          <w:sz w:val="20"/>
          <w:szCs w:val="20"/>
        </w:rPr>
        <w:t>Зеленчукского сельского поселения</w:t>
      </w:r>
      <w:r w:rsidRPr="005A6D79">
        <w:rPr>
          <w:sz w:val="20"/>
          <w:szCs w:val="20"/>
        </w:rPr>
        <w:t>.</w:t>
      </w:r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 xml:space="preserve">3.3. Если в течение одного месяца </w:t>
      </w:r>
      <w:proofErr w:type="gramStart"/>
      <w:r w:rsidRPr="005A6D79">
        <w:rPr>
          <w:sz w:val="20"/>
          <w:szCs w:val="20"/>
        </w:rPr>
        <w:t>с даты размещения</w:t>
      </w:r>
      <w:proofErr w:type="gramEnd"/>
      <w:r w:rsidRPr="005A6D79">
        <w:rPr>
          <w:sz w:val="20"/>
          <w:szCs w:val="20"/>
        </w:rPr>
        <w:t xml:space="preserve"> информации об установлении владельца брошенной вещи владелец не будет установлен уполномоченный орган проводит инвентаризацию брошенной вещи (составляет соответствующий акт).</w:t>
      </w:r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 xml:space="preserve">3.4. Для составления акта инвентаризации, определения характеристик и установления стоимости бесхозяйной движимой вещи на основании постановления Администрации </w:t>
      </w:r>
      <w:r w:rsidR="006F0717" w:rsidRPr="005A6D79">
        <w:rPr>
          <w:sz w:val="20"/>
          <w:szCs w:val="20"/>
        </w:rPr>
        <w:t>Зеленчукского сельского поселения</w:t>
      </w:r>
      <w:r w:rsidRPr="005A6D79">
        <w:rPr>
          <w:sz w:val="20"/>
          <w:szCs w:val="20"/>
        </w:rPr>
        <w:t xml:space="preserve"> создается инвентаризационная комиссия с учетом требований пр</w:t>
      </w:r>
      <w:r w:rsidR="00A245A5" w:rsidRPr="005A6D79">
        <w:rPr>
          <w:sz w:val="20"/>
          <w:szCs w:val="20"/>
        </w:rPr>
        <w:t>иказа Минфина РФ от 13.06.1995 №</w:t>
      </w:r>
      <w:r w:rsidRPr="005A6D79">
        <w:rPr>
          <w:sz w:val="20"/>
          <w:szCs w:val="20"/>
        </w:rPr>
        <w:t xml:space="preserve"> 49 "Об утверждении Методических указаний по инвентаризации имущества и финансовых обязательств".</w:t>
      </w:r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 xml:space="preserve">3.5. После проведенной инвентаризации, на основании акта инвентаризации и постановления Администрации </w:t>
      </w:r>
      <w:r w:rsidR="006F0717" w:rsidRPr="005A6D79">
        <w:rPr>
          <w:sz w:val="20"/>
          <w:szCs w:val="20"/>
        </w:rPr>
        <w:t>Зеленчукского сельского поселения</w:t>
      </w:r>
      <w:r w:rsidRPr="005A6D79">
        <w:rPr>
          <w:sz w:val="20"/>
          <w:szCs w:val="20"/>
        </w:rPr>
        <w:t xml:space="preserve">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 </w:t>
      </w:r>
      <w:r w:rsidR="006F0717" w:rsidRPr="005A6D79">
        <w:rPr>
          <w:sz w:val="20"/>
          <w:szCs w:val="20"/>
        </w:rPr>
        <w:t>Зеленчукского сельского поселения</w:t>
      </w:r>
      <w:r w:rsidRPr="005A6D79">
        <w:rPr>
          <w:sz w:val="20"/>
          <w:szCs w:val="20"/>
        </w:rPr>
        <w:t>. Ответственным за ведение данного реестра является уполномоченный орган.</w:t>
      </w:r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 xml:space="preserve">3.6. Брошенные вещи с момента начала их использования поступают в муниципальную собственность </w:t>
      </w:r>
      <w:r w:rsidR="006F0717" w:rsidRPr="005A6D79">
        <w:rPr>
          <w:sz w:val="20"/>
          <w:szCs w:val="20"/>
        </w:rPr>
        <w:t>Зеленчукского сельского поселения</w:t>
      </w:r>
      <w:r w:rsidRPr="005A6D79">
        <w:rPr>
          <w:sz w:val="20"/>
          <w:szCs w:val="20"/>
        </w:rPr>
        <w:t>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</w:t>
      </w:r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 xml:space="preserve">вещи бесхозяйной. После признания судом движимой вещи бесхозяйной она поступает в муниципальную собственность </w:t>
      </w:r>
      <w:r w:rsidR="006F0717" w:rsidRPr="005A6D79">
        <w:rPr>
          <w:sz w:val="20"/>
          <w:szCs w:val="20"/>
        </w:rPr>
        <w:t>Зеленчукского сельского поселения</w:t>
      </w:r>
      <w:r w:rsidRPr="005A6D79">
        <w:rPr>
          <w:sz w:val="20"/>
          <w:szCs w:val="20"/>
        </w:rPr>
        <w:t>.</w:t>
      </w:r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 xml:space="preserve">3.7. При поступлении в собственность движимых вещей указанных в п. 3.6 настоящего Положения уполномоченный орган в установленном законодательством порядке вносит данное имущество в реестр муниципальной собственности </w:t>
      </w:r>
      <w:r w:rsidR="006F0717" w:rsidRPr="005A6D79">
        <w:rPr>
          <w:sz w:val="20"/>
          <w:szCs w:val="20"/>
        </w:rPr>
        <w:t>Зеленчукского сельского поселения</w:t>
      </w:r>
      <w:r w:rsidRPr="005A6D79">
        <w:rPr>
          <w:sz w:val="20"/>
          <w:szCs w:val="20"/>
        </w:rPr>
        <w:t xml:space="preserve">. </w:t>
      </w:r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 xml:space="preserve">3.8. Если движимая вещь, указанная в п. 3.6 настоящего Положения, не подлежит включению в реестр муниципальной собственности </w:t>
      </w:r>
      <w:r w:rsidR="006F0717" w:rsidRPr="005A6D79">
        <w:rPr>
          <w:sz w:val="20"/>
          <w:szCs w:val="20"/>
        </w:rPr>
        <w:t>Зеленчукского сельского поселения</w:t>
      </w:r>
      <w:r w:rsidRPr="005A6D79">
        <w:rPr>
          <w:sz w:val="20"/>
          <w:szCs w:val="20"/>
        </w:rPr>
        <w:t xml:space="preserve">, уполномоченный орган разрабатывает проект постановления администрации </w:t>
      </w:r>
      <w:r w:rsidR="006F0717" w:rsidRPr="005A6D79">
        <w:rPr>
          <w:sz w:val="20"/>
          <w:szCs w:val="20"/>
        </w:rPr>
        <w:t>Зеленчукского сельского поселения</w:t>
      </w:r>
      <w:r w:rsidRPr="005A6D79">
        <w:rPr>
          <w:sz w:val="20"/>
          <w:szCs w:val="20"/>
        </w:rPr>
        <w:t xml:space="preserve"> о дальнейшем использовании данной вещи в соответствии с действующим законодательством.</w:t>
      </w:r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 xml:space="preserve">3.9. После внесения движимой вещи, указанной в п. 3.6 настоящего Положения, в реестр муниципальной собственности </w:t>
      </w:r>
      <w:r w:rsidR="006F0717" w:rsidRPr="005A6D79">
        <w:rPr>
          <w:sz w:val="20"/>
          <w:szCs w:val="20"/>
        </w:rPr>
        <w:t>Зеленчукского сельского поселения</w:t>
      </w:r>
      <w:r w:rsidRPr="005A6D79">
        <w:rPr>
          <w:sz w:val="20"/>
          <w:szCs w:val="20"/>
        </w:rPr>
        <w:t xml:space="preserve"> или принятия постановления, предусмотренного пунктом 3.8 настоящего Положения, данная вещь исключается из реестра</w:t>
      </w:r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>выявленного бесхозяйного движимого имущества.</w:t>
      </w:r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 xml:space="preserve">3.10. Исключение из реестра бесхозяйного движимого имущества осуществляется уполномоченным органом путем вынесения соответствующего постановления администрации </w:t>
      </w:r>
      <w:r w:rsidR="006F0717" w:rsidRPr="005A6D79">
        <w:rPr>
          <w:sz w:val="20"/>
          <w:szCs w:val="20"/>
        </w:rPr>
        <w:t>Зеленчукского сельского поселения</w:t>
      </w:r>
      <w:r w:rsidRPr="005A6D79">
        <w:rPr>
          <w:sz w:val="20"/>
          <w:szCs w:val="20"/>
        </w:rPr>
        <w:t>.</w:t>
      </w:r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 xml:space="preserve"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администрация Волотовского  муниципального района и ее структурные подразделения, муниципальные казенные учреждения вправе осуществлять ремонт и содержание бесхозяйного движимого имущества за счет средств бюджета </w:t>
      </w:r>
      <w:r w:rsidR="006F0717" w:rsidRPr="005A6D79">
        <w:rPr>
          <w:sz w:val="20"/>
          <w:szCs w:val="20"/>
        </w:rPr>
        <w:t>Зеленчукского сельского поселения</w:t>
      </w:r>
      <w:r w:rsidRPr="005A6D79">
        <w:rPr>
          <w:sz w:val="20"/>
          <w:szCs w:val="20"/>
        </w:rPr>
        <w:t>.</w:t>
      </w:r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 xml:space="preserve">3.12. </w:t>
      </w:r>
      <w:proofErr w:type="gramStart"/>
      <w:r w:rsidRPr="005A6D79">
        <w:rPr>
          <w:sz w:val="20"/>
          <w:szCs w:val="20"/>
        </w:rPr>
        <w:t xml:space="preserve">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</w:t>
      </w:r>
      <w:r w:rsidR="006F0717" w:rsidRPr="005A6D79">
        <w:rPr>
          <w:sz w:val="20"/>
          <w:szCs w:val="20"/>
        </w:rPr>
        <w:t>Зеленчукского сельского поселения</w:t>
      </w:r>
      <w:r w:rsidRPr="005A6D79">
        <w:rPr>
          <w:sz w:val="20"/>
          <w:szCs w:val="20"/>
        </w:rPr>
        <w:t xml:space="preserve"> может передаваться на ответственное хранение и </w:t>
      </w:r>
      <w:proofErr w:type="spellStart"/>
      <w:r w:rsidRPr="005A6D79">
        <w:rPr>
          <w:sz w:val="20"/>
          <w:szCs w:val="20"/>
        </w:rPr>
        <w:t>забалансовый</w:t>
      </w:r>
      <w:proofErr w:type="spellEnd"/>
      <w:r w:rsidRPr="005A6D79">
        <w:rPr>
          <w:sz w:val="20"/>
          <w:szCs w:val="20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</w:t>
      </w:r>
      <w:proofErr w:type="gramEnd"/>
      <w:r w:rsidRPr="005A6D79">
        <w:rPr>
          <w:sz w:val="20"/>
          <w:szCs w:val="20"/>
        </w:rPr>
        <w:t>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</w:t>
      </w:r>
    </w:p>
    <w:p w:rsidR="006A107A" w:rsidRPr="005A6D79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>организациям на основании акта приема-передачи, который подписывается</w:t>
      </w:r>
    </w:p>
    <w:p w:rsidR="006A107A" w:rsidRDefault="006A107A" w:rsidP="00776A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D79">
        <w:rPr>
          <w:sz w:val="20"/>
          <w:szCs w:val="20"/>
        </w:rPr>
        <w:t xml:space="preserve">сторонами в двух экземплярах, один из </w:t>
      </w:r>
      <w:proofErr w:type="gramStart"/>
      <w:r w:rsidRPr="005A6D79">
        <w:rPr>
          <w:sz w:val="20"/>
          <w:szCs w:val="20"/>
        </w:rPr>
        <w:t>которого</w:t>
      </w:r>
      <w:proofErr w:type="gramEnd"/>
      <w:r w:rsidRPr="005A6D79">
        <w:rPr>
          <w:sz w:val="20"/>
          <w:szCs w:val="20"/>
        </w:rPr>
        <w:t xml:space="preserve"> хранится в уполномоченном органе.</w:t>
      </w:r>
    </w:p>
    <w:p w:rsidR="00F655F2" w:rsidRPr="005A6D79" w:rsidRDefault="00F655F2" w:rsidP="00776A34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  <w:bdr w:val="none" w:sz="0" w:space="0" w:color="auto" w:frame="1"/>
        </w:rPr>
      </w:pPr>
    </w:p>
    <w:p w:rsidR="006A107A" w:rsidRPr="005A6D79" w:rsidRDefault="006A107A" w:rsidP="00776A34">
      <w:pPr>
        <w:shd w:val="clear" w:color="auto" w:fill="FFFFFF"/>
        <w:ind w:firstLine="851"/>
        <w:jc w:val="center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 w:rsidRPr="005A6D79">
        <w:rPr>
          <w:b/>
          <w:bCs/>
          <w:sz w:val="20"/>
          <w:szCs w:val="20"/>
          <w:bdr w:val="none" w:sz="0" w:space="0" w:color="auto" w:frame="1"/>
        </w:rPr>
        <w:t>4.Порядок принятия выморочного имущества в муниципальную собственность </w:t>
      </w:r>
      <w:r w:rsidR="006F0717" w:rsidRPr="005A6D79">
        <w:rPr>
          <w:b/>
          <w:bCs/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b/>
          <w:bCs/>
          <w:sz w:val="20"/>
          <w:szCs w:val="20"/>
          <w:bdr w:val="none" w:sz="0" w:space="0" w:color="auto" w:frame="1"/>
        </w:rPr>
        <w:t>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4.1. </w:t>
      </w:r>
      <w:proofErr w:type="gramStart"/>
      <w:r w:rsidRPr="005A6D79">
        <w:rPr>
          <w:sz w:val="20"/>
          <w:szCs w:val="20"/>
          <w:bdr w:val="none" w:sz="0" w:space="0" w:color="auto" w:frame="1"/>
        </w:rPr>
        <w:t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Pr="005A6D79">
        <w:rPr>
          <w:sz w:val="20"/>
          <w:szCs w:val="20"/>
          <w:bdr w:val="none" w:sz="0" w:space="0" w:color="auto" w:frame="1"/>
        </w:rPr>
        <w:t xml:space="preserve"> </w:t>
      </w:r>
      <w:proofErr w:type="gramStart"/>
      <w:r w:rsidRPr="005A6D79">
        <w:rPr>
          <w:sz w:val="20"/>
          <w:szCs w:val="20"/>
          <w:bdr w:val="none" w:sz="0" w:space="0" w:color="auto" w:frame="1"/>
        </w:rPr>
        <w:t>отказались от наследства и при этом никто из них не указал</w:t>
      </w:r>
      <w:proofErr w:type="gramEnd"/>
      <w:r w:rsidRPr="005A6D79">
        <w:rPr>
          <w:sz w:val="20"/>
          <w:szCs w:val="20"/>
          <w:bdr w:val="none" w:sz="0" w:space="0" w:color="auto" w:frame="1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4.2. </w:t>
      </w:r>
      <w:proofErr w:type="gramStart"/>
      <w:r w:rsidRPr="005A6D79">
        <w:rPr>
          <w:sz w:val="20"/>
          <w:szCs w:val="20"/>
          <w:bdr w:val="none" w:sz="0" w:space="0" w:color="auto" w:frame="1"/>
        </w:rPr>
        <w:t xml:space="preserve">В соответствии с действующим законодательством выморочное имущество в виде расположенных на территории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района.</w:t>
      </w:r>
      <w:proofErr w:type="gramEnd"/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lastRenderedPageBreak/>
        <w:t xml:space="preserve">4.3. Документом, подтверждающим право муниципальной собственности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4.4. Администрация обеспечивает государственную регистрацию права муниципальной собственности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на выморочное имущество в органах регистрации прав.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4.5. Выморочное имущество в виде расположенных на территории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4.6.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свидетельство (справку) о смерти, выданное учреждениями записи актов гражданского состояния;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выписку из лицевого счета жилого помещения;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proofErr w:type="gramStart"/>
      <w:r w:rsidRPr="005A6D79">
        <w:rPr>
          <w:sz w:val="20"/>
          <w:szCs w:val="20"/>
          <w:bdr w:val="none" w:sz="0" w:space="0" w:color="auto" w:frame="1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7" w:history="1">
        <w:r w:rsidRPr="005A6D79">
          <w:rPr>
            <w:sz w:val="20"/>
            <w:szCs w:val="20"/>
            <w:bdr w:val="none" w:sz="0" w:space="0" w:color="auto" w:frame="1"/>
          </w:rPr>
          <w:t>Федерального закона</w:t>
        </w:r>
      </w:hyperlink>
      <w:r w:rsidRPr="005A6D79">
        <w:rPr>
          <w:sz w:val="20"/>
          <w:szCs w:val="20"/>
          <w:bdr w:val="none" w:sz="0" w:space="0" w:color="auto" w:frame="1"/>
        </w:rPr>
        <w:t> от 21 июля 1997 года N 122-ФЗ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</w:t>
      </w:r>
      <w:proofErr w:type="gramEnd"/>
      <w:r w:rsidRPr="005A6D79">
        <w:rPr>
          <w:sz w:val="20"/>
          <w:szCs w:val="20"/>
          <w:bdr w:val="none" w:sz="0" w:space="0" w:color="auto" w:frame="1"/>
        </w:rPr>
        <w:t xml:space="preserve"> ими не были зарегистрированы;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технический паспорт (при наличии);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правоустанавливающие документы на объект недвижимого имущества (при наличии);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учредительные документы Администрации;</w:t>
      </w:r>
    </w:p>
    <w:p w:rsidR="006A107A" w:rsidRPr="005A6D79" w:rsidRDefault="006A107A" w:rsidP="006A107A">
      <w:pPr>
        <w:shd w:val="clear" w:color="auto" w:fill="FFFFFF"/>
        <w:ind w:firstLine="851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- иные документы по требованию нотариуса.</w:t>
      </w:r>
    </w:p>
    <w:p w:rsidR="006A107A" w:rsidRPr="005A6D79" w:rsidRDefault="006A107A" w:rsidP="00776A34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4.7. </w:t>
      </w:r>
      <w:proofErr w:type="gramStart"/>
      <w:r w:rsidRPr="005A6D79">
        <w:rPr>
          <w:sz w:val="20"/>
          <w:szCs w:val="20"/>
          <w:bdr w:val="none" w:sz="0" w:space="0" w:color="auto" w:frame="1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Pr="005A6D79">
        <w:rPr>
          <w:sz w:val="20"/>
          <w:szCs w:val="20"/>
          <w:bdr w:val="none" w:sz="0" w:space="0" w:color="auto" w:frame="1"/>
        </w:rPr>
        <w:t xml:space="preserve"> </w:t>
      </w:r>
      <w:r w:rsidR="0019307F" w:rsidRPr="005A6D79">
        <w:rPr>
          <w:sz w:val="20"/>
          <w:szCs w:val="20"/>
          <w:bdr w:val="none" w:sz="0" w:space="0" w:color="auto" w:frame="1"/>
        </w:rPr>
        <w:t>Администрация</w:t>
      </w:r>
      <w:r w:rsidRPr="005A6D79">
        <w:rPr>
          <w:sz w:val="20"/>
          <w:szCs w:val="20"/>
          <w:bdr w:val="none" w:sz="0" w:space="0" w:color="auto" w:frame="1"/>
        </w:rPr>
        <w:t xml:space="preserve">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6A107A" w:rsidRPr="005A6D79" w:rsidRDefault="006A107A" w:rsidP="00776A34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4.8.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</w:t>
      </w:r>
      <w:r w:rsidR="0019307F" w:rsidRPr="005A6D79">
        <w:rPr>
          <w:sz w:val="20"/>
          <w:szCs w:val="20"/>
          <w:bdr w:val="none" w:sz="0" w:space="0" w:color="auto" w:frame="1"/>
        </w:rPr>
        <w:t>Администрация</w:t>
      </w:r>
      <w:r w:rsidRPr="005A6D79">
        <w:rPr>
          <w:sz w:val="20"/>
          <w:szCs w:val="20"/>
          <w:bdr w:val="none" w:sz="0" w:space="0" w:color="auto" w:frame="1"/>
        </w:rPr>
        <w:t xml:space="preserve"> обращается в орган регистрации прав для регистрации права муниципальной собственности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на выморочное имущество.</w:t>
      </w:r>
    </w:p>
    <w:p w:rsidR="006A107A" w:rsidRPr="005A6D79" w:rsidRDefault="006A107A" w:rsidP="00776A34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4.9.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 и включении в состав имущества муниципальной казны выморочного имущества, в жилищный фонд социального использования.</w:t>
      </w:r>
    </w:p>
    <w:p w:rsidR="006A107A" w:rsidRPr="005A6D79" w:rsidRDefault="006A107A" w:rsidP="00776A34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 xml:space="preserve">4.10.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Pr="005A6D79">
        <w:rPr>
          <w:sz w:val="20"/>
          <w:szCs w:val="20"/>
          <w:bdr w:val="none" w:sz="0" w:space="0" w:color="auto" w:frame="1"/>
        </w:rPr>
        <w:t>собственности</w:t>
      </w:r>
      <w:proofErr w:type="gramEnd"/>
      <w:r w:rsidRPr="005A6D79">
        <w:rPr>
          <w:sz w:val="20"/>
          <w:szCs w:val="20"/>
          <w:bdr w:val="none" w:sz="0" w:space="0" w:color="auto" w:frame="1"/>
        </w:rPr>
        <w:t xml:space="preserve"> на которые зарегистрировано за муниципальным образованием, вносятся в реестр муниципального имущества </w:t>
      </w:r>
      <w:r w:rsidR="006F0717" w:rsidRPr="005A6D79">
        <w:rPr>
          <w:sz w:val="20"/>
          <w:szCs w:val="20"/>
          <w:bdr w:val="none" w:sz="0" w:space="0" w:color="auto" w:frame="1"/>
        </w:rPr>
        <w:t>Зеленчукского сельского поселения</w:t>
      </w:r>
      <w:r w:rsidRPr="005A6D79">
        <w:rPr>
          <w:sz w:val="20"/>
          <w:szCs w:val="20"/>
          <w:bdr w:val="none" w:sz="0" w:space="0" w:color="auto" w:frame="1"/>
        </w:rPr>
        <w:t xml:space="preserve">, а документация, связанная с объектом недвижимости, поступает на хранение в </w:t>
      </w:r>
      <w:r w:rsidR="0019307F" w:rsidRPr="005A6D79">
        <w:rPr>
          <w:sz w:val="20"/>
          <w:szCs w:val="20"/>
          <w:bdr w:val="none" w:sz="0" w:space="0" w:color="auto" w:frame="1"/>
        </w:rPr>
        <w:t>Администрация</w:t>
      </w:r>
      <w:r w:rsidRPr="005A6D79">
        <w:rPr>
          <w:sz w:val="20"/>
          <w:szCs w:val="20"/>
          <w:bdr w:val="none" w:sz="0" w:space="0" w:color="auto" w:frame="1"/>
        </w:rPr>
        <w:t>.</w:t>
      </w:r>
    </w:p>
    <w:p w:rsidR="006A107A" w:rsidRPr="005A6D79" w:rsidRDefault="006A107A" w:rsidP="00776A34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5A6D79">
        <w:rPr>
          <w:sz w:val="20"/>
          <w:szCs w:val="20"/>
          <w:bdr w:val="none" w:sz="0" w:space="0" w:color="auto" w:frame="1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6A107A" w:rsidRPr="005A6D79" w:rsidRDefault="006A107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6A107A" w:rsidRPr="005A6D79" w:rsidRDefault="006A107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6A107A" w:rsidRPr="005A6D79" w:rsidRDefault="006A107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6A107A" w:rsidRPr="005A6D79" w:rsidRDefault="006A107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6A107A" w:rsidRPr="005A6D79" w:rsidRDefault="006A107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6A107A" w:rsidRPr="005A6D79" w:rsidRDefault="006A107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6A107A" w:rsidRPr="005A6D79" w:rsidRDefault="006A107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CA12AA" w:rsidRPr="005A6D79" w:rsidRDefault="00CA12A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CA12AA" w:rsidRPr="005A6D79" w:rsidRDefault="00CA12A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E20EB3" w:rsidRPr="005A6D79" w:rsidRDefault="00E20EB3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E20EB3" w:rsidRPr="005A6D79" w:rsidRDefault="00E20EB3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E20EB3" w:rsidRPr="005A6D79" w:rsidRDefault="00E20EB3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E20EB3" w:rsidRPr="005A6D79" w:rsidRDefault="00E20EB3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E20EB3" w:rsidRPr="005A6D79" w:rsidRDefault="00E20EB3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E20EB3" w:rsidRPr="005A6D79" w:rsidRDefault="00E20EB3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E20EB3" w:rsidRPr="005A6D79" w:rsidRDefault="00E20EB3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E20EB3" w:rsidRPr="005A6D79" w:rsidRDefault="00E20EB3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E20EB3" w:rsidRPr="005A6D79" w:rsidRDefault="00E20EB3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CA12AA" w:rsidRPr="005A6D79" w:rsidRDefault="00CA12A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CA12AA" w:rsidRPr="005A6D79" w:rsidRDefault="00CA12A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CA12AA" w:rsidRPr="005A6D79" w:rsidRDefault="00CA12A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CA12AA" w:rsidRPr="005A6D79" w:rsidRDefault="00CA12A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CA12AA" w:rsidRPr="005A6D79" w:rsidRDefault="00CA12A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CA12AA" w:rsidRPr="005A6D79" w:rsidRDefault="00CA12A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CA12AA" w:rsidRPr="005A6D79" w:rsidRDefault="00CA12A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6A107A" w:rsidRPr="005A6D79" w:rsidRDefault="006A107A" w:rsidP="00776A34">
      <w:pPr>
        <w:suppressAutoHyphens/>
        <w:rPr>
          <w:rFonts w:eastAsia="SimSun"/>
          <w:sz w:val="20"/>
          <w:szCs w:val="20"/>
          <w:lang w:eastAsia="ar-SA"/>
        </w:rPr>
      </w:pPr>
    </w:p>
    <w:p w:rsidR="00776A34" w:rsidRPr="005A6D79" w:rsidRDefault="006A107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  <w:r w:rsidRPr="005A6D79">
        <w:rPr>
          <w:rFonts w:eastAsia="SimSun"/>
          <w:sz w:val="20"/>
          <w:szCs w:val="20"/>
          <w:lang w:eastAsia="ar-SA"/>
        </w:rPr>
        <w:t>Приложение № 1</w:t>
      </w:r>
    </w:p>
    <w:p w:rsidR="00776A34" w:rsidRPr="005A6D79" w:rsidRDefault="006A107A" w:rsidP="00776A34">
      <w:pPr>
        <w:suppressAutoHyphens/>
        <w:jc w:val="right"/>
        <w:rPr>
          <w:rFonts w:eastAsia="SimSun"/>
          <w:bCs/>
          <w:sz w:val="20"/>
          <w:szCs w:val="20"/>
          <w:lang w:eastAsia="ar-SA"/>
        </w:rPr>
      </w:pPr>
      <w:r w:rsidRPr="005A6D79">
        <w:rPr>
          <w:rFonts w:eastAsia="SimSun"/>
          <w:sz w:val="20"/>
          <w:szCs w:val="20"/>
          <w:lang w:eastAsia="ar-SA"/>
        </w:rPr>
        <w:t xml:space="preserve">к Положению </w:t>
      </w:r>
      <w:r w:rsidRPr="005A6D79">
        <w:rPr>
          <w:rFonts w:eastAsia="SimSun"/>
          <w:bCs/>
          <w:sz w:val="20"/>
          <w:szCs w:val="20"/>
          <w:lang w:eastAsia="ar-SA"/>
        </w:rPr>
        <w:t xml:space="preserve">о порядке выявления, учета </w:t>
      </w:r>
    </w:p>
    <w:p w:rsidR="00776A34" w:rsidRPr="005A6D79" w:rsidRDefault="006A107A" w:rsidP="00776A34">
      <w:pPr>
        <w:suppressAutoHyphens/>
        <w:jc w:val="right"/>
        <w:rPr>
          <w:rFonts w:eastAsia="SimSun"/>
          <w:bCs/>
          <w:sz w:val="20"/>
          <w:szCs w:val="20"/>
          <w:lang w:eastAsia="ar-SA"/>
        </w:rPr>
      </w:pPr>
      <w:r w:rsidRPr="005A6D79">
        <w:rPr>
          <w:rFonts w:eastAsia="SimSun"/>
          <w:bCs/>
          <w:sz w:val="20"/>
          <w:szCs w:val="20"/>
          <w:lang w:eastAsia="ar-SA"/>
        </w:rPr>
        <w:t>и оформления</w:t>
      </w:r>
      <w:r w:rsidR="00776A34" w:rsidRPr="005A6D79">
        <w:rPr>
          <w:rFonts w:eastAsia="SimSun"/>
          <w:sz w:val="20"/>
          <w:szCs w:val="20"/>
          <w:lang w:eastAsia="ar-SA"/>
        </w:rPr>
        <w:t xml:space="preserve"> </w:t>
      </w:r>
      <w:r w:rsidRPr="005A6D79">
        <w:rPr>
          <w:rFonts w:eastAsia="SimSun"/>
          <w:bCs/>
          <w:sz w:val="20"/>
          <w:szCs w:val="20"/>
          <w:lang w:eastAsia="ar-SA"/>
        </w:rPr>
        <w:t xml:space="preserve">бесхозяйного недвижимого, </w:t>
      </w:r>
    </w:p>
    <w:p w:rsidR="00776A34" w:rsidRPr="005A6D79" w:rsidRDefault="006A107A" w:rsidP="00776A34">
      <w:pPr>
        <w:suppressAutoHyphens/>
        <w:jc w:val="right"/>
        <w:rPr>
          <w:rFonts w:eastAsia="SimSun"/>
          <w:bCs/>
          <w:sz w:val="20"/>
          <w:szCs w:val="20"/>
          <w:lang w:eastAsia="ar-SA"/>
        </w:rPr>
      </w:pPr>
      <w:r w:rsidRPr="005A6D79">
        <w:rPr>
          <w:rFonts w:eastAsia="SimSun"/>
          <w:bCs/>
          <w:sz w:val="20"/>
          <w:szCs w:val="20"/>
          <w:lang w:eastAsia="ar-SA"/>
        </w:rPr>
        <w:t>движимого  и выморочного</w:t>
      </w:r>
      <w:r w:rsidR="00776A34" w:rsidRPr="005A6D79">
        <w:rPr>
          <w:rFonts w:eastAsia="SimSun"/>
          <w:sz w:val="20"/>
          <w:szCs w:val="20"/>
          <w:lang w:eastAsia="ar-SA"/>
        </w:rPr>
        <w:t xml:space="preserve"> </w:t>
      </w:r>
      <w:r w:rsidRPr="005A6D79">
        <w:rPr>
          <w:rFonts w:eastAsia="SimSun"/>
          <w:bCs/>
          <w:sz w:val="20"/>
          <w:szCs w:val="20"/>
          <w:lang w:eastAsia="ar-SA"/>
        </w:rPr>
        <w:t xml:space="preserve">имущества </w:t>
      </w:r>
    </w:p>
    <w:p w:rsidR="006A107A" w:rsidRPr="005A6D79" w:rsidRDefault="006A107A" w:rsidP="00776A34">
      <w:pPr>
        <w:suppressAutoHyphens/>
        <w:jc w:val="right"/>
        <w:rPr>
          <w:rFonts w:eastAsia="SimSun"/>
          <w:sz w:val="20"/>
          <w:szCs w:val="20"/>
          <w:lang w:eastAsia="ar-SA"/>
        </w:rPr>
      </w:pPr>
      <w:r w:rsidRPr="005A6D79">
        <w:rPr>
          <w:rFonts w:eastAsia="SimSun"/>
          <w:bCs/>
          <w:sz w:val="20"/>
          <w:szCs w:val="20"/>
          <w:lang w:eastAsia="ar-SA"/>
        </w:rPr>
        <w:t>в муниципальную собственность</w:t>
      </w:r>
    </w:p>
    <w:p w:rsidR="006A107A" w:rsidRPr="005A6D79" w:rsidRDefault="006F0717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  <w:r w:rsidRPr="005A6D79">
        <w:rPr>
          <w:rFonts w:eastAsia="SimSun"/>
          <w:bCs/>
          <w:sz w:val="20"/>
          <w:szCs w:val="20"/>
          <w:lang w:eastAsia="ar-SA"/>
        </w:rPr>
        <w:t>Зеленчукского сельского поселения</w:t>
      </w:r>
    </w:p>
    <w:p w:rsidR="006A107A" w:rsidRPr="005A6D79" w:rsidRDefault="006A107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6A107A" w:rsidRPr="005A6D79" w:rsidRDefault="006A107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6A107A" w:rsidRPr="005A6D79" w:rsidRDefault="006A107A" w:rsidP="006A107A">
      <w:pPr>
        <w:suppressAutoHyphens/>
        <w:jc w:val="center"/>
        <w:rPr>
          <w:rFonts w:eastAsia="SimSun"/>
          <w:b/>
          <w:sz w:val="20"/>
          <w:szCs w:val="20"/>
          <w:lang w:eastAsia="ar-SA"/>
        </w:rPr>
      </w:pPr>
      <w:r w:rsidRPr="005A6D79">
        <w:rPr>
          <w:rFonts w:eastAsia="SimSun"/>
          <w:b/>
          <w:sz w:val="20"/>
          <w:szCs w:val="20"/>
          <w:lang w:eastAsia="ar-SA"/>
        </w:rPr>
        <w:t xml:space="preserve">РЕЕСТР </w:t>
      </w:r>
    </w:p>
    <w:p w:rsidR="006A107A" w:rsidRPr="005A6D79" w:rsidRDefault="006A107A" w:rsidP="006A107A">
      <w:pPr>
        <w:suppressAutoHyphens/>
        <w:jc w:val="center"/>
        <w:rPr>
          <w:rFonts w:eastAsia="SimSun"/>
          <w:sz w:val="20"/>
          <w:szCs w:val="20"/>
          <w:lang w:eastAsia="ar-SA"/>
        </w:rPr>
      </w:pPr>
      <w:r w:rsidRPr="005A6D79">
        <w:rPr>
          <w:rFonts w:eastAsia="SimSun"/>
          <w:sz w:val="20"/>
          <w:szCs w:val="20"/>
          <w:lang w:eastAsia="ar-SA"/>
        </w:rPr>
        <w:t>бесхозяйных объектов недвижимости</w:t>
      </w:r>
    </w:p>
    <w:p w:rsidR="006A107A" w:rsidRPr="005A6D79" w:rsidRDefault="006A107A" w:rsidP="006A107A">
      <w:pPr>
        <w:suppressAutoHyphens/>
        <w:jc w:val="center"/>
        <w:rPr>
          <w:rFonts w:eastAsia="SimSun"/>
          <w:sz w:val="20"/>
          <w:szCs w:val="20"/>
          <w:lang w:eastAsia="ar-SA"/>
        </w:rPr>
      </w:pPr>
      <w:r w:rsidRPr="005A6D79">
        <w:rPr>
          <w:rFonts w:eastAsia="SimSun"/>
          <w:sz w:val="20"/>
          <w:szCs w:val="20"/>
          <w:lang w:eastAsia="ar-SA"/>
        </w:rPr>
        <w:t xml:space="preserve">на территории </w:t>
      </w:r>
      <w:r w:rsidR="006F0717" w:rsidRPr="005A6D79">
        <w:rPr>
          <w:rFonts w:eastAsia="SimSun"/>
          <w:sz w:val="20"/>
          <w:szCs w:val="20"/>
          <w:lang w:eastAsia="ar-SA"/>
        </w:rPr>
        <w:t>Зеленчукского сельского поселения</w:t>
      </w:r>
    </w:p>
    <w:p w:rsidR="006A107A" w:rsidRPr="005A6D79" w:rsidRDefault="006A107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392"/>
        <w:gridCol w:w="1585"/>
        <w:gridCol w:w="1560"/>
        <w:gridCol w:w="2126"/>
        <w:gridCol w:w="1843"/>
        <w:gridCol w:w="992"/>
      </w:tblGrid>
      <w:tr w:rsidR="006A107A" w:rsidRPr="005A6D79" w:rsidTr="00776A3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07A" w:rsidRPr="005A6D79" w:rsidRDefault="006A107A" w:rsidP="006A107A">
            <w:pPr>
              <w:suppressAutoHyphens/>
              <w:snapToGrid w:val="0"/>
              <w:ind w:left="-108" w:right="-203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5A6D79">
              <w:rPr>
                <w:rFonts w:eastAsia="SimSun"/>
                <w:sz w:val="20"/>
                <w:szCs w:val="20"/>
                <w:lang w:eastAsia="ar-SA"/>
              </w:rPr>
              <w:t xml:space="preserve">№ </w:t>
            </w:r>
          </w:p>
          <w:p w:rsidR="006A107A" w:rsidRPr="005A6D79" w:rsidRDefault="006A107A" w:rsidP="006A107A">
            <w:pPr>
              <w:suppressAutoHyphens/>
              <w:ind w:left="-108" w:right="-203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proofErr w:type="gramStart"/>
            <w:r w:rsidRPr="005A6D79">
              <w:rPr>
                <w:rFonts w:eastAsia="SimSun"/>
                <w:sz w:val="20"/>
                <w:szCs w:val="20"/>
                <w:lang w:eastAsia="ar-SA"/>
              </w:rPr>
              <w:t>п</w:t>
            </w:r>
            <w:proofErr w:type="gramEnd"/>
            <w:r w:rsidRPr="005A6D79">
              <w:rPr>
                <w:rFonts w:eastAsia="SimSu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07A" w:rsidRPr="005A6D79" w:rsidRDefault="006A107A" w:rsidP="006A107A">
            <w:pPr>
              <w:suppressAutoHyphens/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5A6D79">
              <w:rPr>
                <w:rFonts w:eastAsia="SimSun"/>
                <w:sz w:val="20"/>
                <w:szCs w:val="20"/>
                <w:lang w:eastAsia="ar-SA"/>
              </w:rPr>
              <w:t>Наименование объекта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07A" w:rsidRPr="005A6D79" w:rsidRDefault="006A107A" w:rsidP="006A107A">
            <w:pPr>
              <w:suppressAutoHyphens/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5A6D79">
              <w:rPr>
                <w:rFonts w:eastAsia="SimSun"/>
                <w:sz w:val="20"/>
                <w:szCs w:val="20"/>
                <w:lang w:eastAsia="ar-SA"/>
              </w:rPr>
              <w:t>Местонахождение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07A" w:rsidRPr="005A6D79" w:rsidRDefault="006A107A" w:rsidP="006A107A">
            <w:pPr>
              <w:suppressAutoHyphens/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5A6D79">
              <w:rPr>
                <w:rFonts w:eastAsia="SimSun"/>
                <w:sz w:val="20"/>
                <w:szCs w:val="20"/>
                <w:lang w:eastAsia="ar-SA"/>
              </w:rPr>
              <w:t>Краткая характеристика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07A" w:rsidRPr="005A6D79" w:rsidRDefault="006A107A" w:rsidP="006A107A">
            <w:pPr>
              <w:suppressAutoHyphens/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5A6D79">
              <w:rPr>
                <w:rFonts w:eastAsia="SimSun"/>
                <w:sz w:val="20"/>
                <w:szCs w:val="20"/>
                <w:lang w:eastAsia="ar-SA"/>
              </w:rPr>
              <w:t xml:space="preserve">№, дата Постановления администрации о признании объекта </w:t>
            </w:r>
            <w:proofErr w:type="gramStart"/>
            <w:r w:rsidRPr="005A6D79">
              <w:rPr>
                <w:rFonts w:eastAsia="SimSun"/>
                <w:sz w:val="20"/>
                <w:szCs w:val="20"/>
                <w:lang w:eastAsia="ar-SA"/>
              </w:rPr>
              <w:t>бесхозяйным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07A" w:rsidRPr="005A6D79" w:rsidRDefault="006A107A" w:rsidP="006A107A">
            <w:pPr>
              <w:suppressAutoHyphens/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5A6D79">
              <w:rPr>
                <w:rFonts w:eastAsia="SimSun"/>
                <w:sz w:val="20"/>
                <w:szCs w:val="20"/>
                <w:lang w:eastAsia="ar-SA"/>
              </w:rPr>
              <w:t>Дата постановки на учет в регистрирующем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7A" w:rsidRPr="005A6D79" w:rsidRDefault="006A107A" w:rsidP="006A107A">
            <w:pPr>
              <w:suppressAutoHyphens/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5A6D79">
              <w:rPr>
                <w:rFonts w:eastAsia="SimSu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6A107A" w:rsidRPr="005A6D79" w:rsidTr="00776A34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07A" w:rsidRPr="005A6D79" w:rsidRDefault="006A107A" w:rsidP="006A107A">
            <w:pPr>
              <w:suppressAutoHyphens/>
              <w:snapToGrid w:val="0"/>
              <w:jc w:val="right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07A" w:rsidRPr="005A6D79" w:rsidRDefault="006A107A" w:rsidP="006A107A">
            <w:pPr>
              <w:suppressAutoHyphens/>
              <w:snapToGrid w:val="0"/>
              <w:jc w:val="right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07A" w:rsidRPr="005A6D79" w:rsidRDefault="006A107A" w:rsidP="006A107A">
            <w:pPr>
              <w:suppressAutoHyphens/>
              <w:snapToGrid w:val="0"/>
              <w:jc w:val="right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07A" w:rsidRPr="005A6D79" w:rsidRDefault="006A107A" w:rsidP="006A107A">
            <w:pPr>
              <w:suppressAutoHyphens/>
              <w:snapToGrid w:val="0"/>
              <w:jc w:val="right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07A" w:rsidRPr="005A6D79" w:rsidRDefault="006A107A" w:rsidP="006A107A">
            <w:pPr>
              <w:suppressAutoHyphens/>
              <w:snapToGrid w:val="0"/>
              <w:jc w:val="right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07A" w:rsidRPr="005A6D79" w:rsidRDefault="006A107A" w:rsidP="006A107A">
            <w:pPr>
              <w:suppressAutoHyphens/>
              <w:snapToGrid w:val="0"/>
              <w:jc w:val="right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7A" w:rsidRPr="005A6D79" w:rsidRDefault="006A107A" w:rsidP="006A107A">
            <w:pPr>
              <w:suppressAutoHyphens/>
              <w:snapToGrid w:val="0"/>
              <w:jc w:val="right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</w:tbl>
    <w:p w:rsidR="006A107A" w:rsidRPr="005A6D79" w:rsidRDefault="006A107A" w:rsidP="00776A34">
      <w:pPr>
        <w:suppressAutoHyphens/>
        <w:rPr>
          <w:rFonts w:eastAsia="SimSun"/>
          <w:sz w:val="20"/>
          <w:szCs w:val="20"/>
          <w:lang w:eastAsia="ar-SA"/>
        </w:rPr>
      </w:pPr>
    </w:p>
    <w:p w:rsidR="00776A34" w:rsidRPr="005A6D79" w:rsidRDefault="00776A34" w:rsidP="00776A34">
      <w:pPr>
        <w:suppressAutoHyphens/>
        <w:rPr>
          <w:rFonts w:eastAsia="SimSun"/>
          <w:sz w:val="20"/>
          <w:szCs w:val="20"/>
          <w:lang w:eastAsia="ar-SA"/>
        </w:rPr>
      </w:pPr>
    </w:p>
    <w:p w:rsidR="00A245A5" w:rsidRPr="005A6D79" w:rsidRDefault="00A245A5" w:rsidP="00A245A5">
      <w:pPr>
        <w:suppressAutoHyphens/>
        <w:rPr>
          <w:rFonts w:eastAsia="SimSun"/>
          <w:sz w:val="20"/>
          <w:szCs w:val="20"/>
          <w:lang w:eastAsia="ar-SA"/>
        </w:rPr>
      </w:pPr>
    </w:p>
    <w:p w:rsidR="00776A34" w:rsidRPr="005A6D79" w:rsidRDefault="00776A34" w:rsidP="00776A34">
      <w:pPr>
        <w:suppressAutoHyphens/>
        <w:jc w:val="right"/>
        <w:rPr>
          <w:rFonts w:eastAsia="SimSun"/>
          <w:sz w:val="20"/>
          <w:szCs w:val="20"/>
          <w:lang w:eastAsia="ar-SA"/>
        </w:rPr>
      </w:pPr>
      <w:r w:rsidRPr="005A6D79">
        <w:rPr>
          <w:rFonts w:eastAsia="SimSun"/>
          <w:sz w:val="20"/>
          <w:szCs w:val="20"/>
          <w:lang w:eastAsia="ar-SA"/>
        </w:rPr>
        <w:t>Приложение № 2</w:t>
      </w:r>
    </w:p>
    <w:p w:rsidR="00776A34" w:rsidRPr="005A6D79" w:rsidRDefault="00776A34" w:rsidP="00776A34">
      <w:pPr>
        <w:suppressAutoHyphens/>
        <w:jc w:val="right"/>
        <w:rPr>
          <w:rFonts w:eastAsia="SimSun"/>
          <w:bCs/>
          <w:sz w:val="20"/>
          <w:szCs w:val="20"/>
          <w:lang w:eastAsia="ar-SA"/>
        </w:rPr>
      </w:pPr>
      <w:r w:rsidRPr="005A6D79">
        <w:rPr>
          <w:rFonts w:eastAsia="SimSun"/>
          <w:sz w:val="20"/>
          <w:szCs w:val="20"/>
          <w:lang w:eastAsia="ar-SA"/>
        </w:rPr>
        <w:t xml:space="preserve">к Положению </w:t>
      </w:r>
      <w:r w:rsidRPr="005A6D79">
        <w:rPr>
          <w:rFonts w:eastAsia="SimSun"/>
          <w:bCs/>
          <w:sz w:val="20"/>
          <w:szCs w:val="20"/>
          <w:lang w:eastAsia="ar-SA"/>
        </w:rPr>
        <w:t xml:space="preserve">о порядке выявления, учета </w:t>
      </w:r>
    </w:p>
    <w:p w:rsidR="00776A34" w:rsidRPr="005A6D79" w:rsidRDefault="00776A34" w:rsidP="00776A34">
      <w:pPr>
        <w:suppressAutoHyphens/>
        <w:jc w:val="right"/>
        <w:rPr>
          <w:rFonts w:eastAsia="SimSun"/>
          <w:bCs/>
          <w:sz w:val="20"/>
          <w:szCs w:val="20"/>
          <w:lang w:eastAsia="ar-SA"/>
        </w:rPr>
      </w:pPr>
      <w:r w:rsidRPr="005A6D79">
        <w:rPr>
          <w:rFonts w:eastAsia="SimSun"/>
          <w:bCs/>
          <w:sz w:val="20"/>
          <w:szCs w:val="20"/>
          <w:lang w:eastAsia="ar-SA"/>
        </w:rPr>
        <w:t>и оформления</w:t>
      </w:r>
      <w:r w:rsidRPr="005A6D79">
        <w:rPr>
          <w:rFonts w:eastAsia="SimSun"/>
          <w:sz w:val="20"/>
          <w:szCs w:val="20"/>
          <w:lang w:eastAsia="ar-SA"/>
        </w:rPr>
        <w:t xml:space="preserve"> </w:t>
      </w:r>
      <w:r w:rsidRPr="005A6D79">
        <w:rPr>
          <w:rFonts w:eastAsia="SimSun"/>
          <w:bCs/>
          <w:sz w:val="20"/>
          <w:szCs w:val="20"/>
          <w:lang w:eastAsia="ar-SA"/>
        </w:rPr>
        <w:t xml:space="preserve">бесхозяйного недвижимого, </w:t>
      </w:r>
    </w:p>
    <w:p w:rsidR="00776A34" w:rsidRPr="005A6D79" w:rsidRDefault="00776A34" w:rsidP="00776A34">
      <w:pPr>
        <w:suppressAutoHyphens/>
        <w:jc w:val="right"/>
        <w:rPr>
          <w:rFonts w:eastAsia="SimSun"/>
          <w:bCs/>
          <w:sz w:val="20"/>
          <w:szCs w:val="20"/>
          <w:lang w:eastAsia="ar-SA"/>
        </w:rPr>
      </w:pPr>
      <w:r w:rsidRPr="005A6D79">
        <w:rPr>
          <w:rFonts w:eastAsia="SimSun"/>
          <w:bCs/>
          <w:sz w:val="20"/>
          <w:szCs w:val="20"/>
          <w:lang w:eastAsia="ar-SA"/>
        </w:rPr>
        <w:t>движимого  и выморочного</w:t>
      </w:r>
      <w:r w:rsidRPr="005A6D79">
        <w:rPr>
          <w:rFonts w:eastAsia="SimSun"/>
          <w:sz w:val="20"/>
          <w:szCs w:val="20"/>
          <w:lang w:eastAsia="ar-SA"/>
        </w:rPr>
        <w:t xml:space="preserve"> </w:t>
      </w:r>
      <w:r w:rsidRPr="005A6D79">
        <w:rPr>
          <w:rFonts w:eastAsia="SimSun"/>
          <w:bCs/>
          <w:sz w:val="20"/>
          <w:szCs w:val="20"/>
          <w:lang w:eastAsia="ar-SA"/>
        </w:rPr>
        <w:t xml:space="preserve">имущества </w:t>
      </w:r>
    </w:p>
    <w:p w:rsidR="00776A34" w:rsidRPr="005A6D79" w:rsidRDefault="00776A34" w:rsidP="00776A34">
      <w:pPr>
        <w:suppressAutoHyphens/>
        <w:jc w:val="right"/>
        <w:rPr>
          <w:rFonts w:eastAsia="SimSun"/>
          <w:sz w:val="20"/>
          <w:szCs w:val="20"/>
          <w:lang w:eastAsia="ar-SA"/>
        </w:rPr>
      </w:pPr>
      <w:r w:rsidRPr="005A6D79">
        <w:rPr>
          <w:rFonts w:eastAsia="SimSun"/>
          <w:bCs/>
          <w:sz w:val="20"/>
          <w:szCs w:val="20"/>
          <w:lang w:eastAsia="ar-SA"/>
        </w:rPr>
        <w:t>в муниципальную собственность</w:t>
      </w:r>
    </w:p>
    <w:p w:rsidR="00776A34" w:rsidRPr="005A6D79" w:rsidRDefault="006F0717" w:rsidP="00776A34">
      <w:pPr>
        <w:suppressAutoHyphens/>
        <w:jc w:val="right"/>
        <w:rPr>
          <w:rFonts w:eastAsia="SimSun"/>
          <w:sz w:val="20"/>
          <w:szCs w:val="20"/>
          <w:lang w:eastAsia="ar-SA"/>
        </w:rPr>
      </w:pPr>
      <w:r w:rsidRPr="005A6D79">
        <w:rPr>
          <w:rFonts w:eastAsia="SimSun"/>
          <w:bCs/>
          <w:sz w:val="20"/>
          <w:szCs w:val="20"/>
          <w:lang w:eastAsia="ar-SA"/>
        </w:rPr>
        <w:t>Зеленчукского сельского поселения</w:t>
      </w:r>
    </w:p>
    <w:p w:rsidR="006A107A" w:rsidRPr="005A6D79" w:rsidRDefault="006A107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6A107A" w:rsidRPr="005A6D79" w:rsidRDefault="006A107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6A107A" w:rsidRPr="005A6D79" w:rsidRDefault="006A107A" w:rsidP="006A107A">
      <w:pPr>
        <w:suppressAutoHyphens/>
        <w:jc w:val="center"/>
        <w:rPr>
          <w:rFonts w:eastAsia="SimSun"/>
          <w:b/>
          <w:sz w:val="20"/>
          <w:szCs w:val="20"/>
          <w:lang w:eastAsia="ar-SA"/>
        </w:rPr>
      </w:pPr>
      <w:r w:rsidRPr="005A6D79">
        <w:rPr>
          <w:rFonts w:eastAsia="SimSun"/>
          <w:b/>
          <w:sz w:val="20"/>
          <w:szCs w:val="20"/>
          <w:lang w:eastAsia="ar-SA"/>
        </w:rPr>
        <w:t>РЕЕСТР</w:t>
      </w:r>
    </w:p>
    <w:p w:rsidR="006A107A" w:rsidRPr="005A6D79" w:rsidRDefault="006A107A" w:rsidP="006A107A">
      <w:pPr>
        <w:suppressAutoHyphens/>
        <w:jc w:val="center"/>
        <w:rPr>
          <w:rFonts w:eastAsia="SimSun"/>
          <w:sz w:val="20"/>
          <w:szCs w:val="20"/>
          <w:lang w:eastAsia="ar-SA"/>
        </w:rPr>
      </w:pPr>
      <w:r w:rsidRPr="005A6D79">
        <w:rPr>
          <w:rFonts w:eastAsia="SimSun"/>
          <w:sz w:val="20"/>
          <w:szCs w:val="20"/>
          <w:lang w:eastAsia="ar-SA"/>
        </w:rPr>
        <w:t>бесхозяйных объектов движимого имущества</w:t>
      </w:r>
    </w:p>
    <w:p w:rsidR="006A107A" w:rsidRPr="005A6D79" w:rsidRDefault="006A107A" w:rsidP="006A107A">
      <w:pPr>
        <w:suppressAutoHyphens/>
        <w:jc w:val="center"/>
        <w:rPr>
          <w:rFonts w:eastAsia="SimSun"/>
          <w:sz w:val="20"/>
          <w:szCs w:val="20"/>
          <w:lang w:eastAsia="ar-SA"/>
        </w:rPr>
      </w:pPr>
      <w:r w:rsidRPr="005A6D79">
        <w:rPr>
          <w:rFonts w:eastAsia="SimSun"/>
          <w:sz w:val="20"/>
          <w:szCs w:val="20"/>
          <w:lang w:eastAsia="ar-SA"/>
        </w:rPr>
        <w:t xml:space="preserve">на территории </w:t>
      </w:r>
      <w:r w:rsidR="006F0717" w:rsidRPr="005A6D79">
        <w:rPr>
          <w:rFonts w:eastAsia="SimSun"/>
          <w:sz w:val="20"/>
          <w:szCs w:val="20"/>
          <w:lang w:eastAsia="ar-SA"/>
        </w:rPr>
        <w:t>Зеленчукского сельского поселения</w:t>
      </w:r>
    </w:p>
    <w:p w:rsidR="006A107A" w:rsidRPr="005A6D79" w:rsidRDefault="006A107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tbl>
      <w:tblPr>
        <w:tblW w:w="10410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541"/>
        <w:gridCol w:w="1621"/>
        <w:gridCol w:w="1800"/>
        <w:gridCol w:w="2053"/>
        <w:gridCol w:w="2410"/>
        <w:gridCol w:w="1985"/>
      </w:tblGrid>
      <w:tr w:rsidR="006A107A" w:rsidRPr="005A6D79" w:rsidTr="006A10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07A" w:rsidRPr="005A6D79" w:rsidRDefault="006A107A" w:rsidP="00207A28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5A6D79">
              <w:rPr>
                <w:rFonts w:eastAsia="SimSun"/>
                <w:sz w:val="20"/>
                <w:szCs w:val="20"/>
                <w:lang w:eastAsia="ar-SA"/>
              </w:rPr>
              <w:t>№</w:t>
            </w:r>
          </w:p>
          <w:p w:rsidR="006A107A" w:rsidRPr="005A6D79" w:rsidRDefault="006A107A" w:rsidP="00207A28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proofErr w:type="gramStart"/>
            <w:r w:rsidRPr="005A6D79">
              <w:rPr>
                <w:rFonts w:eastAsia="SimSun"/>
                <w:sz w:val="20"/>
                <w:szCs w:val="20"/>
                <w:lang w:eastAsia="ar-SA"/>
              </w:rPr>
              <w:t>п</w:t>
            </w:r>
            <w:proofErr w:type="gramEnd"/>
            <w:r w:rsidRPr="005A6D79">
              <w:rPr>
                <w:rFonts w:eastAsia="SimSu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07A" w:rsidRPr="005A6D79" w:rsidRDefault="006A107A" w:rsidP="00207A28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5A6D79">
              <w:rPr>
                <w:rFonts w:eastAsia="SimSun"/>
                <w:sz w:val="20"/>
                <w:szCs w:val="20"/>
                <w:lang w:eastAsia="ar-SA"/>
              </w:rPr>
              <w:t>Наименование объекта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07A" w:rsidRPr="005A6D79" w:rsidRDefault="006A107A" w:rsidP="00207A28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5A6D79">
              <w:rPr>
                <w:rFonts w:eastAsia="SimSun"/>
                <w:sz w:val="20"/>
                <w:szCs w:val="20"/>
                <w:lang w:eastAsia="ar-SA"/>
              </w:rPr>
              <w:t>Местонахождение объекта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07A" w:rsidRPr="005A6D79" w:rsidRDefault="006A107A" w:rsidP="00207A28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5A6D79">
              <w:rPr>
                <w:rFonts w:eastAsia="SimSun"/>
                <w:sz w:val="20"/>
                <w:szCs w:val="20"/>
                <w:lang w:eastAsia="ar-SA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07A" w:rsidRPr="005A6D79" w:rsidRDefault="006A107A" w:rsidP="00207A28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5A6D79">
              <w:rPr>
                <w:rFonts w:eastAsia="SimSun"/>
                <w:sz w:val="20"/>
                <w:szCs w:val="20"/>
                <w:lang w:eastAsia="ar-SA"/>
              </w:rPr>
              <w:t xml:space="preserve">№, дата Постановления администрации о признании объекта </w:t>
            </w:r>
            <w:proofErr w:type="gramStart"/>
            <w:r w:rsidRPr="005A6D79">
              <w:rPr>
                <w:rFonts w:eastAsia="SimSun"/>
                <w:sz w:val="20"/>
                <w:szCs w:val="20"/>
                <w:lang w:eastAsia="ar-SA"/>
              </w:rPr>
              <w:t>бесхозяйным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7A" w:rsidRPr="005A6D79" w:rsidRDefault="006A107A" w:rsidP="00207A28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5A6D79">
              <w:rPr>
                <w:rFonts w:eastAsia="SimSun"/>
                <w:sz w:val="20"/>
                <w:szCs w:val="20"/>
                <w:lang w:eastAsia="ar-SA"/>
              </w:rPr>
              <w:t>Примечание</w:t>
            </w:r>
          </w:p>
        </w:tc>
      </w:tr>
    </w:tbl>
    <w:p w:rsidR="00225250" w:rsidRDefault="00225250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225250" w:rsidRDefault="00225250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225250" w:rsidRDefault="00225250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225250" w:rsidRDefault="00225250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1108FB" w:rsidRDefault="001108FB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225250" w:rsidRDefault="00225250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225250" w:rsidRDefault="00225250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225250" w:rsidRDefault="00225250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207A28" w:rsidRPr="005A6D79" w:rsidRDefault="00225250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  <w:r>
        <w:rPr>
          <w:rFonts w:eastAsia="SimSun"/>
          <w:sz w:val="20"/>
          <w:szCs w:val="20"/>
          <w:lang w:eastAsia="ar-SA"/>
        </w:rPr>
        <w:lastRenderedPageBreak/>
        <w:t>Прило</w:t>
      </w:r>
      <w:r w:rsidR="00207A28" w:rsidRPr="005A6D79">
        <w:rPr>
          <w:rFonts w:eastAsia="SimSun"/>
          <w:sz w:val="20"/>
          <w:szCs w:val="20"/>
          <w:lang w:eastAsia="ar-SA"/>
        </w:rPr>
        <w:t>жение</w:t>
      </w:r>
      <w:r w:rsidR="001108FB">
        <w:rPr>
          <w:rFonts w:eastAsia="SimSun"/>
          <w:sz w:val="20"/>
          <w:szCs w:val="20"/>
          <w:lang w:eastAsia="ar-SA"/>
        </w:rPr>
        <w:t xml:space="preserve"> </w:t>
      </w:r>
      <w:r w:rsidR="00207A28" w:rsidRPr="005A6D79">
        <w:rPr>
          <w:rFonts w:eastAsia="SimSun"/>
          <w:sz w:val="20"/>
          <w:szCs w:val="20"/>
          <w:lang w:eastAsia="ar-SA"/>
        </w:rPr>
        <w:t xml:space="preserve"> № 3</w:t>
      </w:r>
    </w:p>
    <w:p w:rsidR="00207A28" w:rsidRPr="005A6D79" w:rsidRDefault="00207A28" w:rsidP="00207A28">
      <w:pPr>
        <w:suppressAutoHyphens/>
        <w:jc w:val="right"/>
        <w:rPr>
          <w:rFonts w:eastAsia="SimSun"/>
          <w:bCs/>
          <w:sz w:val="20"/>
          <w:szCs w:val="20"/>
          <w:lang w:eastAsia="ar-SA"/>
        </w:rPr>
      </w:pPr>
      <w:r w:rsidRPr="005A6D79">
        <w:rPr>
          <w:rFonts w:eastAsia="SimSun"/>
          <w:sz w:val="20"/>
          <w:szCs w:val="20"/>
          <w:lang w:eastAsia="ar-SA"/>
        </w:rPr>
        <w:t xml:space="preserve">к Положению </w:t>
      </w:r>
      <w:r w:rsidRPr="005A6D79">
        <w:rPr>
          <w:rFonts w:eastAsia="SimSun"/>
          <w:bCs/>
          <w:sz w:val="20"/>
          <w:szCs w:val="20"/>
          <w:lang w:eastAsia="ar-SA"/>
        </w:rPr>
        <w:t xml:space="preserve">о порядке выявления, учета </w:t>
      </w:r>
    </w:p>
    <w:p w:rsidR="00207A28" w:rsidRPr="005A6D79" w:rsidRDefault="00207A28" w:rsidP="00207A28">
      <w:pPr>
        <w:suppressAutoHyphens/>
        <w:jc w:val="right"/>
        <w:rPr>
          <w:rFonts w:eastAsia="SimSun"/>
          <w:bCs/>
          <w:sz w:val="20"/>
          <w:szCs w:val="20"/>
          <w:lang w:eastAsia="ar-SA"/>
        </w:rPr>
      </w:pPr>
      <w:r w:rsidRPr="005A6D79">
        <w:rPr>
          <w:rFonts w:eastAsia="SimSun"/>
          <w:bCs/>
          <w:sz w:val="20"/>
          <w:szCs w:val="20"/>
          <w:lang w:eastAsia="ar-SA"/>
        </w:rPr>
        <w:t>и оформления</w:t>
      </w:r>
      <w:r w:rsidRPr="005A6D79">
        <w:rPr>
          <w:rFonts w:eastAsia="SimSun"/>
          <w:sz w:val="20"/>
          <w:szCs w:val="20"/>
          <w:lang w:eastAsia="ar-SA"/>
        </w:rPr>
        <w:t xml:space="preserve"> </w:t>
      </w:r>
      <w:r w:rsidRPr="005A6D79">
        <w:rPr>
          <w:rFonts w:eastAsia="SimSun"/>
          <w:bCs/>
          <w:sz w:val="20"/>
          <w:szCs w:val="20"/>
          <w:lang w:eastAsia="ar-SA"/>
        </w:rPr>
        <w:t xml:space="preserve">бесхозяйного недвижимого, </w:t>
      </w:r>
    </w:p>
    <w:p w:rsidR="00207A28" w:rsidRPr="005A6D79" w:rsidRDefault="00207A28" w:rsidP="00207A28">
      <w:pPr>
        <w:suppressAutoHyphens/>
        <w:jc w:val="right"/>
        <w:rPr>
          <w:rFonts w:eastAsia="SimSun"/>
          <w:bCs/>
          <w:sz w:val="20"/>
          <w:szCs w:val="20"/>
          <w:lang w:eastAsia="ar-SA"/>
        </w:rPr>
      </w:pPr>
      <w:r w:rsidRPr="005A6D79">
        <w:rPr>
          <w:rFonts w:eastAsia="SimSun"/>
          <w:bCs/>
          <w:sz w:val="20"/>
          <w:szCs w:val="20"/>
          <w:lang w:eastAsia="ar-SA"/>
        </w:rPr>
        <w:t>движимого  и выморочного</w:t>
      </w:r>
      <w:r w:rsidRPr="005A6D79">
        <w:rPr>
          <w:rFonts w:eastAsia="SimSun"/>
          <w:sz w:val="20"/>
          <w:szCs w:val="20"/>
          <w:lang w:eastAsia="ar-SA"/>
        </w:rPr>
        <w:t xml:space="preserve"> </w:t>
      </w:r>
      <w:r w:rsidRPr="005A6D79">
        <w:rPr>
          <w:rFonts w:eastAsia="SimSun"/>
          <w:bCs/>
          <w:sz w:val="20"/>
          <w:szCs w:val="20"/>
          <w:lang w:eastAsia="ar-SA"/>
        </w:rPr>
        <w:t xml:space="preserve">имущества </w:t>
      </w:r>
    </w:p>
    <w:p w:rsidR="00207A28" w:rsidRPr="005A6D79" w:rsidRDefault="00207A28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  <w:r w:rsidRPr="005A6D79">
        <w:rPr>
          <w:rFonts w:eastAsia="SimSun"/>
          <w:bCs/>
          <w:sz w:val="20"/>
          <w:szCs w:val="20"/>
          <w:lang w:eastAsia="ar-SA"/>
        </w:rPr>
        <w:t>в муниципальную собственность</w:t>
      </w:r>
    </w:p>
    <w:p w:rsidR="00207A28" w:rsidRPr="005A6D79" w:rsidRDefault="006F0717" w:rsidP="00207A28">
      <w:pPr>
        <w:suppressAutoHyphens/>
        <w:jc w:val="right"/>
        <w:rPr>
          <w:rFonts w:eastAsia="SimSun"/>
          <w:sz w:val="20"/>
          <w:szCs w:val="20"/>
          <w:lang w:eastAsia="ar-SA"/>
        </w:rPr>
      </w:pPr>
      <w:r w:rsidRPr="005A6D79">
        <w:rPr>
          <w:rFonts w:eastAsia="SimSun"/>
          <w:bCs/>
          <w:sz w:val="20"/>
          <w:szCs w:val="20"/>
          <w:lang w:eastAsia="ar-SA"/>
        </w:rPr>
        <w:t>Зеленчукского сельского поселения</w:t>
      </w:r>
    </w:p>
    <w:p w:rsidR="006A107A" w:rsidRPr="005A6D79" w:rsidRDefault="006A107A" w:rsidP="006A107A">
      <w:pPr>
        <w:suppressAutoHyphens/>
        <w:jc w:val="right"/>
        <w:rPr>
          <w:rFonts w:eastAsia="SimSun"/>
          <w:sz w:val="20"/>
          <w:szCs w:val="20"/>
          <w:lang w:eastAsia="ar-SA"/>
        </w:rPr>
      </w:pPr>
    </w:p>
    <w:p w:rsidR="006A107A" w:rsidRPr="005A6D79" w:rsidRDefault="006A107A" w:rsidP="006A107A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6A107A" w:rsidRPr="00F655F2" w:rsidRDefault="006A107A" w:rsidP="00225250">
      <w:pPr>
        <w:suppressAutoHyphens/>
        <w:jc w:val="right"/>
        <w:rPr>
          <w:bCs/>
          <w:sz w:val="20"/>
          <w:szCs w:val="20"/>
          <w:lang w:eastAsia="ar-SA"/>
        </w:rPr>
      </w:pPr>
      <w:r w:rsidRPr="00F655F2">
        <w:rPr>
          <w:bCs/>
          <w:sz w:val="20"/>
          <w:szCs w:val="20"/>
          <w:lang w:eastAsia="ar-SA"/>
        </w:rPr>
        <w:t>УТВЕРЖДАЮ</w:t>
      </w:r>
    </w:p>
    <w:p w:rsidR="00E20EB3" w:rsidRPr="00F655F2" w:rsidRDefault="00E20EB3" w:rsidP="00225250">
      <w:pPr>
        <w:suppressAutoHyphens/>
        <w:jc w:val="right"/>
        <w:rPr>
          <w:bCs/>
          <w:sz w:val="20"/>
          <w:szCs w:val="20"/>
          <w:lang w:eastAsia="ar-SA"/>
        </w:rPr>
      </w:pPr>
      <w:r w:rsidRPr="00F655F2">
        <w:rPr>
          <w:bCs/>
          <w:sz w:val="20"/>
          <w:szCs w:val="20"/>
          <w:lang w:eastAsia="ar-SA"/>
        </w:rPr>
        <w:t xml:space="preserve"> Глава а</w:t>
      </w:r>
      <w:r w:rsidR="006A107A" w:rsidRPr="00F655F2">
        <w:rPr>
          <w:bCs/>
          <w:sz w:val="20"/>
          <w:szCs w:val="20"/>
          <w:lang w:eastAsia="ar-SA"/>
        </w:rPr>
        <w:t>дминистрации</w:t>
      </w:r>
    </w:p>
    <w:p w:rsidR="006A107A" w:rsidRPr="00F655F2" w:rsidRDefault="00E20EB3" w:rsidP="00225250">
      <w:pPr>
        <w:suppressAutoHyphens/>
        <w:jc w:val="right"/>
        <w:rPr>
          <w:bCs/>
          <w:sz w:val="20"/>
          <w:szCs w:val="20"/>
          <w:lang w:eastAsia="ar-SA"/>
        </w:rPr>
      </w:pPr>
      <w:r w:rsidRPr="00F655F2">
        <w:rPr>
          <w:bCs/>
          <w:sz w:val="20"/>
          <w:szCs w:val="20"/>
          <w:lang w:eastAsia="ar-SA"/>
        </w:rPr>
        <w:t>Зеленчукского сельского поселения</w:t>
      </w:r>
    </w:p>
    <w:p w:rsidR="006A107A" w:rsidRPr="00F655F2" w:rsidRDefault="006A107A" w:rsidP="00225250">
      <w:pPr>
        <w:suppressAutoHyphens/>
        <w:jc w:val="right"/>
        <w:rPr>
          <w:bCs/>
          <w:sz w:val="20"/>
          <w:szCs w:val="20"/>
          <w:lang w:eastAsia="ar-SA"/>
        </w:rPr>
      </w:pPr>
      <w:r w:rsidRPr="00F655F2">
        <w:rPr>
          <w:bCs/>
          <w:sz w:val="20"/>
          <w:szCs w:val="20"/>
          <w:lang w:eastAsia="ar-SA"/>
        </w:rPr>
        <w:t>____________________</w:t>
      </w:r>
    </w:p>
    <w:p w:rsidR="006A107A" w:rsidRPr="00F655F2" w:rsidRDefault="006A107A" w:rsidP="00225250">
      <w:pPr>
        <w:suppressAutoHyphens/>
        <w:jc w:val="right"/>
        <w:rPr>
          <w:bCs/>
          <w:sz w:val="20"/>
          <w:szCs w:val="20"/>
          <w:lang w:eastAsia="ar-SA"/>
        </w:rPr>
      </w:pPr>
      <w:r w:rsidRPr="00F655F2">
        <w:rPr>
          <w:bCs/>
          <w:sz w:val="20"/>
          <w:szCs w:val="20"/>
          <w:lang w:eastAsia="ar-SA"/>
        </w:rPr>
        <w:t>(подпись)</w:t>
      </w:r>
    </w:p>
    <w:p w:rsidR="006A107A" w:rsidRPr="00F655F2" w:rsidRDefault="006A107A" w:rsidP="00225250">
      <w:pPr>
        <w:suppressAutoHyphens/>
        <w:jc w:val="right"/>
        <w:rPr>
          <w:bCs/>
          <w:sz w:val="20"/>
          <w:szCs w:val="20"/>
          <w:lang w:eastAsia="ar-SA"/>
        </w:rPr>
      </w:pPr>
      <w:r w:rsidRPr="00F655F2">
        <w:rPr>
          <w:bCs/>
          <w:sz w:val="20"/>
          <w:szCs w:val="20"/>
          <w:lang w:eastAsia="ar-SA"/>
        </w:rPr>
        <w:t>____________________</w:t>
      </w:r>
    </w:p>
    <w:p w:rsidR="006A107A" w:rsidRPr="00F655F2" w:rsidRDefault="006A107A" w:rsidP="00225250">
      <w:pPr>
        <w:suppressAutoHyphens/>
        <w:jc w:val="right"/>
        <w:rPr>
          <w:bCs/>
          <w:sz w:val="20"/>
          <w:szCs w:val="20"/>
          <w:lang w:eastAsia="ar-SA"/>
        </w:rPr>
      </w:pPr>
      <w:r w:rsidRPr="00F655F2">
        <w:rPr>
          <w:bCs/>
          <w:sz w:val="20"/>
          <w:szCs w:val="20"/>
          <w:lang w:eastAsia="ar-SA"/>
        </w:rPr>
        <w:t>(дата)</w:t>
      </w:r>
    </w:p>
    <w:p w:rsidR="006A107A" w:rsidRPr="00F655F2" w:rsidRDefault="006A107A" w:rsidP="00225250">
      <w:pPr>
        <w:suppressAutoHyphens/>
        <w:jc w:val="center"/>
        <w:rPr>
          <w:bCs/>
          <w:sz w:val="20"/>
          <w:szCs w:val="20"/>
          <w:lang w:eastAsia="ar-SA"/>
        </w:rPr>
      </w:pPr>
    </w:p>
    <w:p w:rsidR="006A107A" w:rsidRPr="00F655F2" w:rsidRDefault="006A107A" w:rsidP="006A107A">
      <w:pPr>
        <w:suppressAutoHyphens/>
        <w:jc w:val="center"/>
        <w:rPr>
          <w:bCs/>
          <w:sz w:val="20"/>
          <w:szCs w:val="20"/>
          <w:lang w:eastAsia="ar-SA"/>
        </w:rPr>
      </w:pPr>
      <w:r w:rsidRPr="00F655F2">
        <w:rPr>
          <w:bCs/>
          <w:sz w:val="20"/>
          <w:szCs w:val="20"/>
          <w:lang w:eastAsia="ar-SA"/>
        </w:rPr>
        <w:t>АКТ</w:t>
      </w:r>
    </w:p>
    <w:p w:rsidR="006A107A" w:rsidRPr="005A6D79" w:rsidRDefault="006A107A" w:rsidP="006A107A">
      <w:pPr>
        <w:suppressAutoHyphens/>
        <w:jc w:val="center"/>
        <w:rPr>
          <w:bCs/>
          <w:sz w:val="20"/>
          <w:szCs w:val="20"/>
          <w:lang w:eastAsia="ar-SA"/>
        </w:rPr>
      </w:pPr>
      <w:r w:rsidRPr="005A6D79">
        <w:rPr>
          <w:bCs/>
          <w:sz w:val="20"/>
          <w:szCs w:val="20"/>
          <w:lang w:eastAsia="ar-SA"/>
        </w:rPr>
        <w:t>№________ от ______________</w:t>
      </w:r>
    </w:p>
    <w:p w:rsidR="006A107A" w:rsidRPr="005A6D79" w:rsidRDefault="006A107A" w:rsidP="006A107A">
      <w:pPr>
        <w:suppressAutoHyphens/>
        <w:jc w:val="center"/>
        <w:rPr>
          <w:bCs/>
          <w:sz w:val="20"/>
          <w:szCs w:val="20"/>
          <w:lang w:eastAsia="ar-SA"/>
        </w:rPr>
      </w:pPr>
      <w:r w:rsidRPr="005A6D79">
        <w:rPr>
          <w:bCs/>
          <w:sz w:val="20"/>
          <w:szCs w:val="20"/>
          <w:lang w:eastAsia="ar-SA"/>
        </w:rPr>
        <w:t xml:space="preserve">выявления бесхозяйного недвижимого имущества </w:t>
      </w:r>
    </w:p>
    <w:p w:rsidR="006A107A" w:rsidRPr="005A6D79" w:rsidRDefault="006A107A" w:rsidP="006A107A">
      <w:pPr>
        <w:suppressAutoHyphens/>
        <w:jc w:val="center"/>
        <w:rPr>
          <w:bCs/>
          <w:sz w:val="20"/>
          <w:szCs w:val="20"/>
          <w:lang w:eastAsia="ar-SA"/>
        </w:rPr>
      </w:pPr>
      <w:r w:rsidRPr="005A6D79">
        <w:rPr>
          <w:bCs/>
          <w:sz w:val="20"/>
          <w:szCs w:val="20"/>
          <w:lang w:eastAsia="ar-SA"/>
        </w:rPr>
        <w:t xml:space="preserve">на территории </w:t>
      </w:r>
      <w:r w:rsidR="006F0717" w:rsidRPr="005A6D79">
        <w:rPr>
          <w:bCs/>
          <w:sz w:val="20"/>
          <w:szCs w:val="20"/>
          <w:lang w:eastAsia="ar-SA"/>
        </w:rPr>
        <w:t>Зеленчукского сельского поселения</w:t>
      </w:r>
    </w:p>
    <w:p w:rsidR="006A107A" w:rsidRPr="005A6D79" w:rsidRDefault="006A107A" w:rsidP="006A107A">
      <w:pPr>
        <w:suppressAutoHyphens/>
        <w:jc w:val="center"/>
        <w:rPr>
          <w:bCs/>
          <w:sz w:val="20"/>
          <w:szCs w:val="20"/>
          <w:lang w:eastAsia="ar-SA"/>
        </w:rPr>
      </w:pPr>
    </w:p>
    <w:p w:rsidR="006A107A" w:rsidRPr="005A6D79" w:rsidRDefault="006A107A" w:rsidP="006A107A">
      <w:pPr>
        <w:suppressAutoHyphens/>
        <w:jc w:val="center"/>
        <w:rPr>
          <w:rFonts w:eastAsia="SimSun"/>
          <w:sz w:val="20"/>
          <w:szCs w:val="20"/>
          <w:lang w:eastAsia="ar-SA"/>
        </w:rPr>
      </w:pPr>
    </w:p>
    <w:p w:rsidR="006A107A" w:rsidRPr="005A6D79" w:rsidRDefault="006A107A" w:rsidP="006A107A">
      <w:pPr>
        <w:suppressAutoHyphens/>
        <w:ind w:firstLine="708"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 xml:space="preserve">Комиссия, назначенная Постановлением администрации </w:t>
      </w:r>
      <w:proofErr w:type="gramStart"/>
      <w:r w:rsidRPr="005A6D79">
        <w:rPr>
          <w:sz w:val="20"/>
          <w:szCs w:val="20"/>
          <w:lang w:eastAsia="ar-SA"/>
        </w:rPr>
        <w:t>от</w:t>
      </w:r>
      <w:proofErr w:type="gramEnd"/>
      <w:r w:rsidRPr="005A6D79">
        <w:rPr>
          <w:sz w:val="20"/>
          <w:szCs w:val="20"/>
          <w:lang w:eastAsia="ar-SA"/>
        </w:rPr>
        <w:t xml:space="preserve"> _________, № _____  в составе: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_______________________________________(ФИО, занимаемая должность);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_______________________________________(ФИО, занимаемая должность);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_______________________________________(ФИО, занимаемая должность);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 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провела осмотр недвижимого имущества, имеющего признаки бесхозяйного.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 Наименование имущества ___________________________________________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 __________________________________________________________________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 Местоположение имущества ________________________________________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 __________________________________________________________________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 Краткая характеристика имущества ___________________________________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 __________________________________________________________________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 __________________________________________________________________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 xml:space="preserve"> Признаки, по которым имущество может быть отнесено к </w:t>
      </w:r>
      <w:proofErr w:type="gramStart"/>
      <w:r w:rsidRPr="005A6D79">
        <w:rPr>
          <w:sz w:val="20"/>
          <w:szCs w:val="20"/>
          <w:lang w:eastAsia="ar-SA"/>
        </w:rPr>
        <w:t>бесхозяйному</w:t>
      </w:r>
      <w:proofErr w:type="gramEnd"/>
      <w:r w:rsidRPr="005A6D79">
        <w:rPr>
          <w:sz w:val="20"/>
          <w:szCs w:val="20"/>
          <w:lang w:eastAsia="ar-SA"/>
        </w:rPr>
        <w:t xml:space="preserve">  __________________________________________________________________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 Бывший владелец имущества_________________________________________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 С какого времени имущество бесхозяйное______________________________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 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Подписи членов комиссии: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________________ (расшифровка подписи)</w:t>
      </w:r>
    </w:p>
    <w:p w:rsidR="006A107A" w:rsidRPr="005A6D79" w:rsidRDefault="006A107A" w:rsidP="006A107A">
      <w:pPr>
        <w:suppressAutoHyphens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________________ (расшифровка подписи)</w:t>
      </w:r>
    </w:p>
    <w:p w:rsidR="006A107A" w:rsidRPr="005A6D79" w:rsidRDefault="006A107A" w:rsidP="00CA12AA">
      <w:pPr>
        <w:suppressAutoHyphens/>
        <w:rPr>
          <w:rFonts w:eastAsia="SimSun"/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>________________ (расшифровка подписи)</w:t>
      </w:r>
    </w:p>
    <w:sectPr w:rsidR="006A107A" w:rsidRPr="005A6D79" w:rsidSect="000C52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56"/>
    <w:rsid w:val="00016B1F"/>
    <w:rsid w:val="0002409B"/>
    <w:rsid w:val="000850A6"/>
    <w:rsid w:val="00086DB1"/>
    <w:rsid w:val="000C5235"/>
    <w:rsid w:val="000D45DA"/>
    <w:rsid w:val="000F1B76"/>
    <w:rsid w:val="00104F7A"/>
    <w:rsid w:val="001108FB"/>
    <w:rsid w:val="00136F5D"/>
    <w:rsid w:val="001447AC"/>
    <w:rsid w:val="00154F66"/>
    <w:rsid w:val="001626BC"/>
    <w:rsid w:val="00165D4F"/>
    <w:rsid w:val="0019307F"/>
    <w:rsid w:val="001B48AE"/>
    <w:rsid w:val="001C3246"/>
    <w:rsid w:val="00207A28"/>
    <w:rsid w:val="00225250"/>
    <w:rsid w:val="00243D81"/>
    <w:rsid w:val="002529F8"/>
    <w:rsid w:val="00266918"/>
    <w:rsid w:val="00280C14"/>
    <w:rsid w:val="00283FE5"/>
    <w:rsid w:val="002F7AB0"/>
    <w:rsid w:val="00303364"/>
    <w:rsid w:val="00315E20"/>
    <w:rsid w:val="0033607C"/>
    <w:rsid w:val="003C6396"/>
    <w:rsid w:val="003E5B08"/>
    <w:rsid w:val="003F74A0"/>
    <w:rsid w:val="00402579"/>
    <w:rsid w:val="00404D56"/>
    <w:rsid w:val="004114A9"/>
    <w:rsid w:val="00456256"/>
    <w:rsid w:val="004B1872"/>
    <w:rsid w:val="004E717E"/>
    <w:rsid w:val="005035A7"/>
    <w:rsid w:val="00503FCF"/>
    <w:rsid w:val="00566963"/>
    <w:rsid w:val="00577D17"/>
    <w:rsid w:val="00596B9C"/>
    <w:rsid w:val="005A4146"/>
    <w:rsid w:val="005A6D79"/>
    <w:rsid w:val="005C049B"/>
    <w:rsid w:val="005E496C"/>
    <w:rsid w:val="0061518F"/>
    <w:rsid w:val="0063659E"/>
    <w:rsid w:val="0066570E"/>
    <w:rsid w:val="00666781"/>
    <w:rsid w:val="006A107A"/>
    <w:rsid w:val="006A145A"/>
    <w:rsid w:val="006A5A54"/>
    <w:rsid w:val="006A7ECB"/>
    <w:rsid w:val="006B1086"/>
    <w:rsid w:val="006E5FF5"/>
    <w:rsid w:val="006F0717"/>
    <w:rsid w:val="006F5502"/>
    <w:rsid w:val="00714DED"/>
    <w:rsid w:val="00776A34"/>
    <w:rsid w:val="00782F5E"/>
    <w:rsid w:val="00783787"/>
    <w:rsid w:val="00793855"/>
    <w:rsid w:val="007B3ACF"/>
    <w:rsid w:val="007C4BAE"/>
    <w:rsid w:val="007F49D2"/>
    <w:rsid w:val="007F7693"/>
    <w:rsid w:val="00803386"/>
    <w:rsid w:val="0083050F"/>
    <w:rsid w:val="00837D83"/>
    <w:rsid w:val="00851486"/>
    <w:rsid w:val="0085488C"/>
    <w:rsid w:val="008E4740"/>
    <w:rsid w:val="008E69E9"/>
    <w:rsid w:val="009205FE"/>
    <w:rsid w:val="00982430"/>
    <w:rsid w:val="009927C0"/>
    <w:rsid w:val="009A17A2"/>
    <w:rsid w:val="009B7601"/>
    <w:rsid w:val="009E4F9E"/>
    <w:rsid w:val="00A245A5"/>
    <w:rsid w:val="00A40A55"/>
    <w:rsid w:val="00A4559A"/>
    <w:rsid w:val="00A55313"/>
    <w:rsid w:val="00A82235"/>
    <w:rsid w:val="00AD4B56"/>
    <w:rsid w:val="00AE1CCA"/>
    <w:rsid w:val="00AE7919"/>
    <w:rsid w:val="00B71BB5"/>
    <w:rsid w:val="00B7683F"/>
    <w:rsid w:val="00BD4A1F"/>
    <w:rsid w:val="00C23874"/>
    <w:rsid w:val="00C32D50"/>
    <w:rsid w:val="00C41E94"/>
    <w:rsid w:val="00C54644"/>
    <w:rsid w:val="00C80CB4"/>
    <w:rsid w:val="00C81E39"/>
    <w:rsid w:val="00C83642"/>
    <w:rsid w:val="00CA12AA"/>
    <w:rsid w:val="00CB48C0"/>
    <w:rsid w:val="00D51B83"/>
    <w:rsid w:val="00DC61D9"/>
    <w:rsid w:val="00DD0351"/>
    <w:rsid w:val="00DD0AE2"/>
    <w:rsid w:val="00E07192"/>
    <w:rsid w:val="00E20EB3"/>
    <w:rsid w:val="00E43763"/>
    <w:rsid w:val="00E75E77"/>
    <w:rsid w:val="00E842D8"/>
    <w:rsid w:val="00EA56D0"/>
    <w:rsid w:val="00EB6DD0"/>
    <w:rsid w:val="00EC418E"/>
    <w:rsid w:val="00EC704F"/>
    <w:rsid w:val="00EC7C47"/>
    <w:rsid w:val="00EE2E45"/>
    <w:rsid w:val="00F03B52"/>
    <w:rsid w:val="00F04A61"/>
    <w:rsid w:val="00F2689F"/>
    <w:rsid w:val="00F363ED"/>
    <w:rsid w:val="00F655F2"/>
    <w:rsid w:val="00F65CA7"/>
    <w:rsid w:val="00F814B5"/>
    <w:rsid w:val="00F86EBB"/>
    <w:rsid w:val="00F90553"/>
    <w:rsid w:val="00F95860"/>
    <w:rsid w:val="00F9604B"/>
    <w:rsid w:val="00FA3211"/>
    <w:rsid w:val="00F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b/>
      <w:bCs/>
      <w:sz w:val="28"/>
    </w:rPr>
  </w:style>
  <w:style w:type="paragraph" w:styleId="20">
    <w:name w:val="Body Text 2"/>
    <w:basedOn w:val="a"/>
    <w:rPr>
      <w:sz w:val="28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1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363ED"/>
  </w:style>
  <w:style w:type="paragraph" w:customStyle="1" w:styleId="ConsPlusNormal">
    <w:name w:val="ConsPlusNormal"/>
    <w:rsid w:val="008E6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69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unhideWhenUsed/>
    <w:rsid w:val="008E6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b/>
      <w:bCs/>
      <w:sz w:val="28"/>
    </w:rPr>
  </w:style>
  <w:style w:type="paragraph" w:styleId="20">
    <w:name w:val="Body Text 2"/>
    <w:basedOn w:val="a"/>
    <w:rPr>
      <w:sz w:val="28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1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363ED"/>
  </w:style>
  <w:style w:type="paragraph" w:customStyle="1" w:styleId="ConsPlusNormal">
    <w:name w:val="ConsPlusNormal"/>
    <w:rsid w:val="008E6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69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unhideWhenUsed/>
    <w:rsid w:val="008E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1801341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F182946EF03894E6A00F2BEB79313F89BA1B5381DAE7B9BC526D139329C3D070A49FB64EFC446134CD5F835uBy4N" TargetMode="External"/><Relationship Id="rId5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В о л о т о в с к о г о  р а й о н а</vt:lpstr>
    </vt:vector>
  </TitlesOfParts>
  <Company>COMPANY</Company>
  <LinksUpToDate>false</LinksUpToDate>
  <CharactersWithSpaces>29218</CharactersWithSpaces>
  <SharedDoc>false</SharedDoc>
  <HLinks>
    <vt:vector size="24" baseType="variant">
      <vt:variant>
        <vt:i4>4849751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http://municipal.garant.ru/document?id=11801341&amp;sub=0</vt:lpwstr>
      </vt:variant>
      <vt:variant>
        <vt:lpwstr/>
      </vt:variant>
      <vt:variant>
        <vt:i4>1835095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consultantplus://offline/ref=4EDF182946EF03894E6A00F2BEB79313F89BA1B5381DAE7B9BC526D139329C3D070A49FB64EFC446134CD5F835uBy4N</vt:lpwstr>
      </vt:variant>
      <vt:variant>
        <vt:lpwstr/>
      </vt:variant>
      <vt:variant>
        <vt:i4>6488128</vt:i4>
      </vt:variant>
      <vt:variant>
        <vt:i4>3</vt:i4>
      </vt:variant>
      <vt:variant>
        <vt:i4>0</vt:i4>
      </vt:variant>
      <vt:variant>
        <vt:i4>5</vt:i4>
      </vt:variant>
      <vt:variant>
        <vt:lpwstr>http://snsteblievskaya.ru/index.php/2016-09-28-13-49-17/2016-09-29-16-28-18/55-36-2017/184-ob-utverzhdenii-polozheniya-o-poryadke-vyyavleniya-ucheta-i-oformleniya-beskhozyajnogo-nedvizhimogo-i-vymorochnogo-imushchestva-v-munitsipalnuyu-sobstvennost</vt:lpwstr>
      </vt:variant>
      <vt:variant>
        <vt:lpwstr>sub_0</vt:lpwstr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http://azspkhr.ru/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В о л о т о в с к о г о  р а й о н а</dc:title>
  <dc:creator>USER</dc:creator>
  <cp:lastModifiedBy>SPGLBuh</cp:lastModifiedBy>
  <cp:revision>2</cp:revision>
  <cp:lastPrinted>2019-03-29T08:35:00Z</cp:lastPrinted>
  <dcterms:created xsi:type="dcterms:W3CDTF">2020-08-10T11:00:00Z</dcterms:created>
  <dcterms:modified xsi:type="dcterms:W3CDTF">2020-08-10T11:00:00Z</dcterms:modified>
</cp:coreProperties>
</file>